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EB092" w14:textId="5C7DB516" w:rsidR="00F75E24" w:rsidRDefault="00F75E24" w:rsidP="00F75E24">
      <w:pPr>
        <w:pStyle w:val="Title"/>
      </w:pPr>
      <w:bookmarkStart w:id="0" w:name="_Toc117175290"/>
      <w:r>
        <w:t>EMRG-</w:t>
      </w:r>
      <w:r w:rsidR="00052312">
        <w:t>1607</w:t>
      </w:r>
      <w:r>
        <w:br/>
      </w:r>
      <w:r w:rsidR="00052312">
        <w:t>Level one Emergency Support Services</w:t>
      </w:r>
    </w:p>
    <w:p w14:paraId="0FD8B093" w14:textId="741513A7" w:rsidR="00F75E24" w:rsidRDefault="008B1C52" w:rsidP="00F75E24">
      <w:pPr>
        <w:pStyle w:val="Title"/>
      </w:pPr>
      <w:r>
        <w:t>Course Materials</w:t>
      </w:r>
      <w:r w:rsidR="00F75E24">
        <w:t xml:space="preserve"> Guide</w:t>
      </w:r>
    </w:p>
    <w:p w14:paraId="0E4BBBF9" w14:textId="0919F10D" w:rsidR="00F75E24" w:rsidRPr="00D74FF8" w:rsidRDefault="00B15A2C" w:rsidP="00D74FF8">
      <w:pPr>
        <w:spacing w:before="0" w:after="160" w:line="259" w:lineRule="auto"/>
        <w:rPr>
          <w:rFonts w:eastAsia="Times New Roman" w:cs="Arial"/>
          <w:b/>
          <w:caps/>
          <w:spacing w:val="30"/>
          <w:w w:val="110"/>
          <w:sz w:val="52"/>
          <w:szCs w:val="50"/>
          <w:lang w:bidi="en-US"/>
        </w:rPr>
      </w:pPr>
      <w:r>
        <w:br w:type="page"/>
      </w:r>
    </w:p>
    <w:bookmarkEnd w:id="0" w:displacedByCustomXml="next"/>
    <w:sdt>
      <w:sdtPr>
        <w:rPr>
          <w:rFonts w:asciiTheme="minorHAnsi" w:eastAsiaTheme="minorHAnsi" w:hAnsiTheme="minorHAnsi" w:cstheme="minorBidi"/>
          <w:b w:val="0"/>
          <w:caps w:val="0"/>
          <w:color w:val="auto"/>
          <w:spacing w:val="0"/>
          <w:w w:val="100"/>
          <w:sz w:val="22"/>
          <w:szCs w:val="22"/>
          <w:lang w:val="en-CA" w:bidi="ar-SA"/>
        </w:rPr>
        <w:id w:val="478121000"/>
        <w:docPartObj>
          <w:docPartGallery w:val="Table of Contents"/>
          <w:docPartUnique/>
        </w:docPartObj>
      </w:sdtPr>
      <w:sdtEndPr>
        <w:rPr>
          <w:bCs/>
          <w:noProof/>
        </w:rPr>
      </w:sdtEndPr>
      <w:sdtContent>
        <w:p w14:paraId="21505461" w14:textId="77777777" w:rsidR="008B1C52" w:rsidRDefault="008B1C52" w:rsidP="000D607E">
          <w:pPr>
            <w:pStyle w:val="TOCHeading"/>
          </w:pPr>
          <w:r>
            <w:t>Contents</w:t>
          </w:r>
        </w:p>
        <w:p w14:paraId="62C18A92" w14:textId="5512BCCD" w:rsidR="00274047" w:rsidRDefault="008B1C52">
          <w:pPr>
            <w:pStyle w:val="TOC1"/>
            <w:tabs>
              <w:tab w:val="right" w:leader="dot" w:pos="10070"/>
            </w:tabs>
            <w:rPr>
              <w:rFonts w:eastAsiaTheme="minorEastAsia"/>
              <w:b w:val="0"/>
              <w:noProof/>
              <w:kern w:val="2"/>
              <w:sz w:val="24"/>
              <w:szCs w:val="24"/>
              <w:lang w:eastAsia="en-CA"/>
              <w14:ligatures w14:val="standardContextual"/>
            </w:rPr>
          </w:pPr>
          <w:r>
            <w:fldChar w:fldCharType="begin"/>
          </w:r>
          <w:r>
            <w:instrText xml:space="preserve"> TOC \o "1-3" \h \z \u </w:instrText>
          </w:r>
          <w:r>
            <w:fldChar w:fldCharType="separate"/>
          </w:r>
          <w:hyperlink w:anchor="_Toc184214394" w:history="1">
            <w:r w:rsidR="00274047" w:rsidRPr="001A35E8">
              <w:rPr>
                <w:rStyle w:val="Hyperlink"/>
                <w:noProof/>
              </w:rPr>
              <w:t>Course Materials Guide Overview</w:t>
            </w:r>
            <w:r w:rsidR="00274047">
              <w:rPr>
                <w:noProof/>
                <w:webHidden/>
              </w:rPr>
              <w:tab/>
            </w:r>
            <w:r w:rsidR="00274047">
              <w:rPr>
                <w:noProof/>
                <w:webHidden/>
              </w:rPr>
              <w:fldChar w:fldCharType="begin"/>
            </w:r>
            <w:r w:rsidR="00274047">
              <w:rPr>
                <w:noProof/>
                <w:webHidden/>
              </w:rPr>
              <w:instrText xml:space="preserve"> PAGEREF _Toc184214394 \h </w:instrText>
            </w:r>
            <w:r w:rsidR="00274047">
              <w:rPr>
                <w:noProof/>
                <w:webHidden/>
              </w:rPr>
            </w:r>
            <w:r w:rsidR="00274047">
              <w:rPr>
                <w:noProof/>
                <w:webHidden/>
              </w:rPr>
              <w:fldChar w:fldCharType="separate"/>
            </w:r>
            <w:r w:rsidR="00274047">
              <w:rPr>
                <w:noProof/>
                <w:webHidden/>
              </w:rPr>
              <w:t>3</w:t>
            </w:r>
            <w:r w:rsidR="00274047">
              <w:rPr>
                <w:noProof/>
                <w:webHidden/>
              </w:rPr>
              <w:fldChar w:fldCharType="end"/>
            </w:r>
          </w:hyperlink>
        </w:p>
        <w:p w14:paraId="35EDE86B" w14:textId="3688E637" w:rsidR="00274047" w:rsidRDefault="00274047">
          <w:pPr>
            <w:pStyle w:val="TOC2"/>
            <w:rPr>
              <w:rFonts w:eastAsiaTheme="minorEastAsia"/>
              <w:noProof/>
              <w:kern w:val="2"/>
              <w:sz w:val="24"/>
              <w:szCs w:val="24"/>
              <w:lang w:eastAsia="en-CA"/>
              <w14:ligatures w14:val="standardContextual"/>
            </w:rPr>
          </w:pPr>
          <w:hyperlink w:anchor="_Toc184214395" w:history="1">
            <w:r w:rsidRPr="001A35E8">
              <w:rPr>
                <w:rStyle w:val="Hyperlink"/>
                <w:noProof/>
              </w:rPr>
              <w:t>How to Use Course Materials</w:t>
            </w:r>
            <w:r>
              <w:rPr>
                <w:noProof/>
                <w:webHidden/>
              </w:rPr>
              <w:tab/>
            </w:r>
            <w:r>
              <w:rPr>
                <w:noProof/>
                <w:webHidden/>
              </w:rPr>
              <w:fldChar w:fldCharType="begin"/>
            </w:r>
            <w:r>
              <w:rPr>
                <w:noProof/>
                <w:webHidden/>
              </w:rPr>
              <w:instrText xml:space="preserve"> PAGEREF _Toc184214395 \h </w:instrText>
            </w:r>
            <w:r>
              <w:rPr>
                <w:noProof/>
                <w:webHidden/>
              </w:rPr>
            </w:r>
            <w:r>
              <w:rPr>
                <w:noProof/>
                <w:webHidden/>
              </w:rPr>
              <w:fldChar w:fldCharType="separate"/>
            </w:r>
            <w:r>
              <w:rPr>
                <w:noProof/>
                <w:webHidden/>
              </w:rPr>
              <w:t>3</w:t>
            </w:r>
            <w:r>
              <w:rPr>
                <w:noProof/>
                <w:webHidden/>
              </w:rPr>
              <w:fldChar w:fldCharType="end"/>
            </w:r>
          </w:hyperlink>
        </w:p>
        <w:p w14:paraId="02FA217F" w14:textId="6AF1225D" w:rsidR="00274047" w:rsidRDefault="00274047">
          <w:pPr>
            <w:pStyle w:val="TOC3"/>
            <w:tabs>
              <w:tab w:val="right" w:leader="dot" w:pos="10070"/>
            </w:tabs>
            <w:rPr>
              <w:rFonts w:eastAsiaTheme="minorEastAsia"/>
              <w:noProof/>
              <w:kern w:val="2"/>
              <w:sz w:val="24"/>
              <w:szCs w:val="24"/>
              <w:lang w:eastAsia="en-CA"/>
              <w14:ligatures w14:val="standardContextual"/>
            </w:rPr>
          </w:pPr>
          <w:hyperlink w:anchor="_Toc184214396" w:history="1">
            <w:r w:rsidRPr="001A35E8">
              <w:rPr>
                <w:rStyle w:val="Hyperlink"/>
                <w:noProof/>
              </w:rPr>
              <w:t>Independent Study</w:t>
            </w:r>
            <w:r>
              <w:rPr>
                <w:noProof/>
                <w:webHidden/>
              </w:rPr>
              <w:tab/>
            </w:r>
            <w:r>
              <w:rPr>
                <w:noProof/>
                <w:webHidden/>
              </w:rPr>
              <w:fldChar w:fldCharType="begin"/>
            </w:r>
            <w:r>
              <w:rPr>
                <w:noProof/>
                <w:webHidden/>
              </w:rPr>
              <w:instrText xml:space="preserve"> PAGEREF _Toc184214396 \h </w:instrText>
            </w:r>
            <w:r>
              <w:rPr>
                <w:noProof/>
                <w:webHidden/>
              </w:rPr>
            </w:r>
            <w:r>
              <w:rPr>
                <w:noProof/>
                <w:webHidden/>
              </w:rPr>
              <w:fldChar w:fldCharType="separate"/>
            </w:r>
            <w:r>
              <w:rPr>
                <w:noProof/>
                <w:webHidden/>
              </w:rPr>
              <w:t>3</w:t>
            </w:r>
            <w:r>
              <w:rPr>
                <w:noProof/>
                <w:webHidden/>
              </w:rPr>
              <w:fldChar w:fldCharType="end"/>
            </w:r>
          </w:hyperlink>
        </w:p>
        <w:p w14:paraId="50E3C9B2" w14:textId="272FF061" w:rsidR="00274047" w:rsidRDefault="00274047">
          <w:pPr>
            <w:pStyle w:val="TOC3"/>
            <w:tabs>
              <w:tab w:val="right" w:leader="dot" w:pos="10070"/>
            </w:tabs>
            <w:rPr>
              <w:rFonts w:eastAsiaTheme="minorEastAsia"/>
              <w:noProof/>
              <w:kern w:val="2"/>
              <w:sz w:val="24"/>
              <w:szCs w:val="24"/>
              <w:lang w:eastAsia="en-CA"/>
              <w14:ligatures w14:val="standardContextual"/>
            </w:rPr>
          </w:pPr>
          <w:hyperlink w:anchor="_Toc184214397" w:history="1">
            <w:r w:rsidRPr="001A35E8">
              <w:rPr>
                <w:rStyle w:val="Hyperlink"/>
                <w:noProof/>
              </w:rPr>
              <w:t>Facilitated Sessions</w:t>
            </w:r>
            <w:r>
              <w:rPr>
                <w:noProof/>
                <w:webHidden/>
              </w:rPr>
              <w:tab/>
            </w:r>
            <w:r>
              <w:rPr>
                <w:noProof/>
                <w:webHidden/>
              </w:rPr>
              <w:fldChar w:fldCharType="begin"/>
            </w:r>
            <w:r>
              <w:rPr>
                <w:noProof/>
                <w:webHidden/>
              </w:rPr>
              <w:instrText xml:space="preserve"> PAGEREF _Toc184214397 \h </w:instrText>
            </w:r>
            <w:r>
              <w:rPr>
                <w:noProof/>
                <w:webHidden/>
              </w:rPr>
            </w:r>
            <w:r>
              <w:rPr>
                <w:noProof/>
                <w:webHidden/>
              </w:rPr>
              <w:fldChar w:fldCharType="separate"/>
            </w:r>
            <w:r>
              <w:rPr>
                <w:noProof/>
                <w:webHidden/>
              </w:rPr>
              <w:t>3</w:t>
            </w:r>
            <w:r>
              <w:rPr>
                <w:noProof/>
                <w:webHidden/>
              </w:rPr>
              <w:fldChar w:fldCharType="end"/>
            </w:r>
          </w:hyperlink>
        </w:p>
        <w:p w14:paraId="4DBD9339" w14:textId="2679758A" w:rsidR="00274047" w:rsidRDefault="00274047">
          <w:pPr>
            <w:pStyle w:val="TOC2"/>
            <w:rPr>
              <w:rFonts w:eastAsiaTheme="minorEastAsia"/>
              <w:noProof/>
              <w:kern w:val="2"/>
              <w:sz w:val="24"/>
              <w:szCs w:val="24"/>
              <w:lang w:eastAsia="en-CA"/>
              <w14:ligatures w14:val="standardContextual"/>
            </w:rPr>
          </w:pPr>
          <w:hyperlink w:anchor="_Toc184214398" w:history="1">
            <w:r w:rsidRPr="001A35E8">
              <w:rPr>
                <w:rStyle w:val="Hyperlink"/>
                <w:noProof/>
              </w:rPr>
              <w:t>Course Details</w:t>
            </w:r>
            <w:r>
              <w:rPr>
                <w:noProof/>
                <w:webHidden/>
              </w:rPr>
              <w:tab/>
            </w:r>
            <w:r>
              <w:rPr>
                <w:noProof/>
                <w:webHidden/>
              </w:rPr>
              <w:fldChar w:fldCharType="begin"/>
            </w:r>
            <w:r>
              <w:rPr>
                <w:noProof/>
                <w:webHidden/>
              </w:rPr>
              <w:instrText xml:space="preserve"> PAGEREF _Toc184214398 \h </w:instrText>
            </w:r>
            <w:r>
              <w:rPr>
                <w:noProof/>
                <w:webHidden/>
              </w:rPr>
            </w:r>
            <w:r>
              <w:rPr>
                <w:noProof/>
                <w:webHidden/>
              </w:rPr>
              <w:fldChar w:fldCharType="separate"/>
            </w:r>
            <w:r>
              <w:rPr>
                <w:noProof/>
                <w:webHidden/>
              </w:rPr>
              <w:t>3</w:t>
            </w:r>
            <w:r>
              <w:rPr>
                <w:noProof/>
                <w:webHidden/>
              </w:rPr>
              <w:fldChar w:fldCharType="end"/>
            </w:r>
          </w:hyperlink>
        </w:p>
        <w:p w14:paraId="7CC5CF37" w14:textId="774C3227" w:rsidR="00274047" w:rsidRDefault="00274047">
          <w:pPr>
            <w:pStyle w:val="TOC2"/>
            <w:rPr>
              <w:rFonts w:eastAsiaTheme="minorEastAsia"/>
              <w:noProof/>
              <w:kern w:val="2"/>
              <w:sz w:val="24"/>
              <w:szCs w:val="24"/>
              <w:lang w:eastAsia="en-CA"/>
              <w14:ligatures w14:val="standardContextual"/>
            </w:rPr>
          </w:pPr>
          <w:hyperlink w:anchor="_Toc184214399" w:history="1">
            <w:r w:rsidRPr="001A35E8">
              <w:rPr>
                <w:rStyle w:val="Hyperlink"/>
                <w:noProof/>
              </w:rPr>
              <w:t>Course Completion</w:t>
            </w:r>
            <w:r>
              <w:rPr>
                <w:noProof/>
                <w:webHidden/>
              </w:rPr>
              <w:tab/>
            </w:r>
            <w:r>
              <w:rPr>
                <w:noProof/>
                <w:webHidden/>
              </w:rPr>
              <w:fldChar w:fldCharType="begin"/>
            </w:r>
            <w:r>
              <w:rPr>
                <w:noProof/>
                <w:webHidden/>
              </w:rPr>
              <w:instrText xml:space="preserve"> PAGEREF _Toc184214399 \h </w:instrText>
            </w:r>
            <w:r>
              <w:rPr>
                <w:noProof/>
                <w:webHidden/>
              </w:rPr>
            </w:r>
            <w:r>
              <w:rPr>
                <w:noProof/>
                <w:webHidden/>
              </w:rPr>
              <w:fldChar w:fldCharType="separate"/>
            </w:r>
            <w:r>
              <w:rPr>
                <w:noProof/>
                <w:webHidden/>
              </w:rPr>
              <w:t>4</w:t>
            </w:r>
            <w:r>
              <w:rPr>
                <w:noProof/>
                <w:webHidden/>
              </w:rPr>
              <w:fldChar w:fldCharType="end"/>
            </w:r>
          </w:hyperlink>
        </w:p>
        <w:p w14:paraId="4BAB6532" w14:textId="494E0F45" w:rsidR="00274047" w:rsidRDefault="00274047">
          <w:pPr>
            <w:pStyle w:val="TOC1"/>
            <w:tabs>
              <w:tab w:val="right" w:leader="dot" w:pos="10070"/>
            </w:tabs>
            <w:rPr>
              <w:rFonts w:eastAsiaTheme="minorEastAsia"/>
              <w:b w:val="0"/>
              <w:noProof/>
              <w:kern w:val="2"/>
              <w:sz w:val="24"/>
              <w:szCs w:val="24"/>
              <w:lang w:eastAsia="en-CA"/>
              <w14:ligatures w14:val="standardContextual"/>
            </w:rPr>
          </w:pPr>
          <w:hyperlink w:anchor="_Toc184214400" w:history="1">
            <w:r w:rsidRPr="001A35E8">
              <w:rPr>
                <w:rStyle w:val="Hyperlink"/>
                <w:noProof/>
              </w:rPr>
              <w:t>Lesson Plans</w:t>
            </w:r>
            <w:r>
              <w:rPr>
                <w:noProof/>
                <w:webHidden/>
              </w:rPr>
              <w:tab/>
            </w:r>
            <w:r>
              <w:rPr>
                <w:noProof/>
                <w:webHidden/>
              </w:rPr>
              <w:fldChar w:fldCharType="begin"/>
            </w:r>
            <w:r>
              <w:rPr>
                <w:noProof/>
                <w:webHidden/>
              </w:rPr>
              <w:instrText xml:space="preserve"> PAGEREF _Toc184214400 \h </w:instrText>
            </w:r>
            <w:r>
              <w:rPr>
                <w:noProof/>
                <w:webHidden/>
              </w:rPr>
            </w:r>
            <w:r>
              <w:rPr>
                <w:noProof/>
                <w:webHidden/>
              </w:rPr>
              <w:fldChar w:fldCharType="separate"/>
            </w:r>
            <w:r>
              <w:rPr>
                <w:noProof/>
                <w:webHidden/>
              </w:rPr>
              <w:t>5</w:t>
            </w:r>
            <w:r>
              <w:rPr>
                <w:noProof/>
                <w:webHidden/>
              </w:rPr>
              <w:fldChar w:fldCharType="end"/>
            </w:r>
          </w:hyperlink>
        </w:p>
        <w:p w14:paraId="0955FE84" w14:textId="18927376" w:rsidR="00274047" w:rsidRDefault="00274047">
          <w:pPr>
            <w:pStyle w:val="TOC1"/>
            <w:tabs>
              <w:tab w:val="right" w:leader="dot" w:pos="10070"/>
            </w:tabs>
            <w:rPr>
              <w:rFonts w:eastAsiaTheme="minorEastAsia"/>
              <w:b w:val="0"/>
              <w:noProof/>
              <w:kern w:val="2"/>
              <w:sz w:val="24"/>
              <w:szCs w:val="24"/>
              <w:lang w:eastAsia="en-CA"/>
              <w14:ligatures w14:val="standardContextual"/>
            </w:rPr>
          </w:pPr>
          <w:hyperlink w:anchor="_Toc184214401" w:history="1">
            <w:r w:rsidRPr="001A35E8">
              <w:rPr>
                <w:rStyle w:val="Hyperlink"/>
                <w:noProof/>
              </w:rPr>
              <w:t>Course Materials and Program Feedback</w:t>
            </w:r>
            <w:r>
              <w:rPr>
                <w:noProof/>
                <w:webHidden/>
              </w:rPr>
              <w:tab/>
            </w:r>
            <w:r>
              <w:rPr>
                <w:noProof/>
                <w:webHidden/>
              </w:rPr>
              <w:fldChar w:fldCharType="begin"/>
            </w:r>
            <w:r>
              <w:rPr>
                <w:noProof/>
                <w:webHidden/>
              </w:rPr>
              <w:instrText xml:space="preserve"> PAGEREF _Toc184214401 \h </w:instrText>
            </w:r>
            <w:r>
              <w:rPr>
                <w:noProof/>
                <w:webHidden/>
              </w:rPr>
            </w:r>
            <w:r>
              <w:rPr>
                <w:noProof/>
                <w:webHidden/>
              </w:rPr>
              <w:fldChar w:fldCharType="separate"/>
            </w:r>
            <w:r>
              <w:rPr>
                <w:noProof/>
                <w:webHidden/>
              </w:rPr>
              <w:t>6</w:t>
            </w:r>
            <w:r>
              <w:rPr>
                <w:noProof/>
                <w:webHidden/>
              </w:rPr>
              <w:fldChar w:fldCharType="end"/>
            </w:r>
          </w:hyperlink>
        </w:p>
        <w:p w14:paraId="07B29827" w14:textId="4311CF24" w:rsidR="008B1C52" w:rsidRDefault="008B1C52" w:rsidP="000D607E">
          <w:r>
            <w:rPr>
              <w:b/>
              <w:bCs/>
              <w:noProof/>
            </w:rPr>
            <w:fldChar w:fldCharType="end"/>
          </w:r>
        </w:p>
      </w:sdtContent>
    </w:sdt>
    <w:p w14:paraId="6983CA29" w14:textId="77777777" w:rsidR="008B1C52" w:rsidRDefault="008B1C52" w:rsidP="000D607E">
      <w:pPr>
        <w:pStyle w:val="Title"/>
        <w:rPr>
          <w:rFonts w:eastAsiaTheme="majorEastAsia"/>
        </w:rPr>
      </w:pPr>
      <w:r>
        <w:br w:type="page"/>
      </w:r>
    </w:p>
    <w:p w14:paraId="7FEF775C" w14:textId="77777777" w:rsidR="008B1C52" w:rsidRPr="001C6922" w:rsidRDefault="008B1C52" w:rsidP="000D607E">
      <w:pPr>
        <w:pStyle w:val="Heading1"/>
      </w:pPr>
      <w:bookmarkStart w:id="1" w:name="_Toc181621857"/>
      <w:bookmarkStart w:id="2" w:name="_Toc184214394"/>
      <w:r>
        <w:lastRenderedPageBreak/>
        <w:t>Course Materials Guide Overview</w:t>
      </w:r>
      <w:bookmarkEnd w:id="1"/>
      <w:bookmarkEnd w:id="2"/>
    </w:p>
    <w:p w14:paraId="1A98F3FE" w14:textId="77777777" w:rsidR="00CF12D6" w:rsidRDefault="00CF12D6" w:rsidP="00CF12D6">
      <w:pPr>
        <w:pStyle w:val="Heading2"/>
      </w:pPr>
      <w:bookmarkStart w:id="3" w:name="_Toc184214395"/>
      <w:bookmarkStart w:id="4" w:name="_Toc181621861"/>
      <w:bookmarkStart w:id="5" w:name="_Toc90899582"/>
      <w:bookmarkStart w:id="6" w:name="_Toc117175291"/>
      <w:r>
        <w:t>How to Use Course Materials</w:t>
      </w:r>
      <w:bookmarkEnd w:id="3"/>
    </w:p>
    <w:p w14:paraId="78D5177C" w14:textId="77777777" w:rsidR="00CF12D6" w:rsidRPr="00486550" w:rsidRDefault="00CF12D6" w:rsidP="00CF12D6">
      <w:r w:rsidRPr="00486550">
        <w:t xml:space="preserve">The course materials packages can be used </w:t>
      </w:r>
      <w:r>
        <w:t xml:space="preserve">by ESS teams </w:t>
      </w:r>
      <w:r w:rsidRPr="00486550">
        <w:t xml:space="preserve">for </w:t>
      </w:r>
      <w:r>
        <w:t>f</w:t>
      </w:r>
      <w:r w:rsidRPr="00486550">
        <w:t xml:space="preserve">acilitated </w:t>
      </w:r>
      <w:r>
        <w:t>s</w:t>
      </w:r>
      <w:r w:rsidRPr="00486550">
        <w:t xml:space="preserve">essions or </w:t>
      </w:r>
      <w:r>
        <w:t>i</w:t>
      </w:r>
      <w:r w:rsidRPr="00486550">
        <w:t xml:space="preserve">ndependent </w:t>
      </w:r>
      <w:r>
        <w:t>s</w:t>
      </w:r>
      <w:r w:rsidRPr="00486550">
        <w:t>tudy.</w:t>
      </w:r>
    </w:p>
    <w:p w14:paraId="21F2E370" w14:textId="77777777" w:rsidR="00CF12D6" w:rsidRDefault="00CF12D6" w:rsidP="00CF12D6">
      <w:pPr>
        <w:pStyle w:val="Heading3"/>
      </w:pPr>
      <w:bookmarkStart w:id="7" w:name="_Toc184214396"/>
      <w:r>
        <w:t>Independent Study</w:t>
      </w:r>
      <w:bookmarkEnd w:id="7"/>
    </w:p>
    <w:p w14:paraId="7E0C0F08" w14:textId="77777777" w:rsidR="00CF12D6" w:rsidRPr="00486550" w:rsidRDefault="00CF12D6" w:rsidP="00CF12D6">
      <w:r>
        <w:t>Students</w:t>
      </w:r>
      <w:r w:rsidRPr="00486550">
        <w:t xml:space="preserve"> work through the course content on their own</w:t>
      </w:r>
      <w:r>
        <w:t>, using the Participant Manual. The Participant Manual contains all course content and instructions for course completion.</w:t>
      </w:r>
    </w:p>
    <w:p w14:paraId="2FA9B3D2" w14:textId="77777777" w:rsidR="00CF12D6" w:rsidRDefault="00CF12D6" w:rsidP="00CF12D6">
      <w:pPr>
        <w:pStyle w:val="Heading3"/>
      </w:pPr>
      <w:bookmarkStart w:id="8" w:name="_Toc184214397"/>
      <w:r>
        <w:t>Facilitated Sessions</w:t>
      </w:r>
      <w:bookmarkEnd w:id="8"/>
    </w:p>
    <w:p w14:paraId="1C645A54" w14:textId="77777777" w:rsidR="00CF12D6" w:rsidRDefault="00CF12D6" w:rsidP="00CF12D6">
      <w:r>
        <w:t>ESS</w:t>
      </w:r>
      <w:r w:rsidRPr="00486550">
        <w:t xml:space="preserve"> teams select a facilitator to </w:t>
      </w:r>
      <w:r>
        <w:t xml:space="preserve">lead </w:t>
      </w:r>
      <w:r w:rsidRPr="00486550">
        <w:t xml:space="preserve">a training session </w:t>
      </w:r>
      <w:r>
        <w:t>on the course content.</w:t>
      </w:r>
    </w:p>
    <w:p w14:paraId="50EA1697" w14:textId="77777777" w:rsidR="00CF12D6" w:rsidRDefault="00CF12D6" w:rsidP="00CF12D6">
      <w:pPr>
        <w:pStyle w:val="ListParagraph"/>
        <w:numPr>
          <w:ilvl w:val="0"/>
          <w:numId w:val="35"/>
        </w:numPr>
      </w:pPr>
      <w:r w:rsidRPr="00486550">
        <w:t xml:space="preserve">Community facilitators have the option to use the </w:t>
      </w:r>
      <w:r>
        <w:t>P</w:t>
      </w:r>
      <w:r w:rsidRPr="00486550">
        <w:t xml:space="preserve">owerPoint </w:t>
      </w:r>
      <w:r>
        <w:t>p</w:t>
      </w:r>
      <w:r w:rsidRPr="00486550">
        <w:t xml:space="preserve">resentation, </w:t>
      </w:r>
      <w:r>
        <w:t>a</w:t>
      </w:r>
      <w:r w:rsidRPr="00486550">
        <w:t xml:space="preserve">ctivity </w:t>
      </w:r>
      <w:r>
        <w:t>m</w:t>
      </w:r>
      <w:r w:rsidRPr="00486550">
        <w:t xml:space="preserve">aterials (if available), </w:t>
      </w:r>
      <w:r>
        <w:t>p</w:t>
      </w:r>
      <w:r w:rsidRPr="00486550">
        <w:t xml:space="preserve">articipant </w:t>
      </w:r>
      <w:r>
        <w:t>m</w:t>
      </w:r>
      <w:r w:rsidRPr="00486550">
        <w:t xml:space="preserve">anual, and </w:t>
      </w:r>
      <w:r>
        <w:t>c</w:t>
      </w:r>
      <w:r w:rsidRPr="00486550">
        <w:t xml:space="preserve">ourse </w:t>
      </w:r>
      <w:r>
        <w:t>m</w:t>
      </w:r>
      <w:r w:rsidRPr="00486550">
        <w:t xml:space="preserve">aterials </w:t>
      </w:r>
      <w:r>
        <w:t>g</w:t>
      </w:r>
      <w:r w:rsidRPr="00486550">
        <w:t>uide</w:t>
      </w:r>
    </w:p>
    <w:p w14:paraId="3F718309" w14:textId="77777777" w:rsidR="00CF12D6" w:rsidRPr="00977FAF" w:rsidRDefault="00CF12D6" w:rsidP="00CF12D6">
      <w:pPr>
        <w:pStyle w:val="ListParagraph"/>
        <w:numPr>
          <w:ilvl w:val="0"/>
          <w:numId w:val="35"/>
        </w:numPr>
      </w:pPr>
      <w:r>
        <w:t xml:space="preserve">The </w:t>
      </w:r>
      <w:hyperlink w:anchor="_Lesson_Plans" w:history="1">
        <w:r w:rsidRPr="000A6DDF">
          <w:rPr>
            <w:rStyle w:val="Hyperlink"/>
          </w:rPr>
          <w:t>Lesson Plans</w:t>
        </w:r>
      </w:hyperlink>
      <w:r>
        <w:t xml:space="preserve"> section in this Course Materials Guide is to be used in conjunction with the PowerPoint Presentation, and any additional Activity Material. </w:t>
      </w:r>
    </w:p>
    <w:p w14:paraId="00BCC47E" w14:textId="77777777" w:rsidR="00CF12D6" w:rsidRPr="00360CC6" w:rsidRDefault="00CF12D6" w:rsidP="00CF12D6">
      <w:pPr>
        <w:rPr>
          <w:b/>
          <w:bCs/>
        </w:rPr>
      </w:pPr>
      <w:bookmarkStart w:id="9" w:name="_Hlk181622227"/>
      <w:r>
        <w:rPr>
          <w:b/>
          <w:bCs/>
        </w:rPr>
        <w:t>Facilitators</w:t>
      </w:r>
      <w:r w:rsidRPr="00360CC6">
        <w:rPr>
          <w:b/>
          <w:bCs/>
        </w:rPr>
        <w:t xml:space="preserve"> may modify the contents of the course materials at </w:t>
      </w:r>
      <w:r>
        <w:rPr>
          <w:b/>
          <w:bCs/>
        </w:rPr>
        <w:t>their</w:t>
      </w:r>
      <w:r w:rsidRPr="00360CC6">
        <w:rPr>
          <w:b/>
          <w:bCs/>
        </w:rPr>
        <w:t xml:space="preserve"> discretion, but </w:t>
      </w:r>
      <w:r>
        <w:rPr>
          <w:b/>
          <w:bCs/>
        </w:rPr>
        <w:t>all learning outcomes must be covered</w:t>
      </w:r>
      <w:r w:rsidRPr="00360CC6">
        <w:rPr>
          <w:b/>
          <w:bCs/>
        </w:rPr>
        <w:t xml:space="preserve">. </w:t>
      </w:r>
      <w:r w:rsidRPr="00A132D5">
        <w:t>The learning outcomes are listed in the PowerPoint Presentation, and in the ESS Course Completion Form.</w:t>
      </w:r>
      <w:r w:rsidRPr="00360CC6">
        <w:rPr>
          <w:b/>
          <w:bCs/>
        </w:rPr>
        <w:t xml:space="preserve"> </w:t>
      </w:r>
    </w:p>
    <w:bookmarkEnd w:id="9"/>
    <w:p w14:paraId="64CACF8B" w14:textId="77777777" w:rsidR="00CF12D6" w:rsidRPr="00486550" w:rsidRDefault="00CF12D6" w:rsidP="00CF12D6">
      <w:r>
        <w:t>D</w:t>
      </w:r>
      <w:r w:rsidRPr="00977FAF">
        <w:t>o not include any JIBC or EMCR branding in the presentations or other materials.</w:t>
      </w:r>
    </w:p>
    <w:p w14:paraId="200FA18E" w14:textId="77777777" w:rsidR="008B1C52" w:rsidRDefault="008B1C52" w:rsidP="000D607E">
      <w:pPr>
        <w:pStyle w:val="Heading2"/>
      </w:pPr>
      <w:bookmarkStart w:id="10" w:name="_Toc184214398"/>
      <w:r w:rsidRPr="001C6922">
        <w:t>Course Details</w:t>
      </w:r>
      <w:bookmarkEnd w:id="4"/>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6672"/>
      </w:tblGrid>
      <w:tr w:rsidR="00CF12D6" w:rsidRPr="002D72BF" w14:paraId="522164F3" w14:textId="77777777" w:rsidTr="00904E8A">
        <w:trPr>
          <w:trHeight w:val="125"/>
        </w:trPr>
        <w:tc>
          <w:tcPr>
            <w:tcW w:w="1687" w:type="pct"/>
            <w:shd w:val="clear" w:color="auto" w:fill="auto"/>
            <w:vAlign w:val="center"/>
          </w:tcPr>
          <w:p w14:paraId="091AE2AD" w14:textId="77777777" w:rsidR="00CF12D6" w:rsidRPr="006976AC" w:rsidRDefault="00CF12D6" w:rsidP="00904E8A">
            <w:pPr>
              <w:rPr>
                <w:b/>
                <w:bCs/>
              </w:rPr>
            </w:pPr>
            <w:r>
              <w:rPr>
                <w:b/>
                <w:bCs/>
              </w:rPr>
              <w:t xml:space="preserve">Recommended </w:t>
            </w:r>
            <w:r w:rsidRPr="006976AC">
              <w:rPr>
                <w:b/>
                <w:bCs/>
              </w:rPr>
              <w:t xml:space="preserve">Course </w:t>
            </w:r>
            <w:r>
              <w:rPr>
                <w:b/>
                <w:bCs/>
              </w:rPr>
              <w:t>Maximum</w:t>
            </w:r>
          </w:p>
        </w:tc>
        <w:tc>
          <w:tcPr>
            <w:tcW w:w="3313" w:type="pct"/>
            <w:shd w:val="clear" w:color="auto" w:fill="auto"/>
            <w:vAlign w:val="center"/>
          </w:tcPr>
          <w:p w14:paraId="6776C2F0" w14:textId="77777777" w:rsidR="00CF12D6" w:rsidRPr="002D72BF" w:rsidRDefault="00CF12D6" w:rsidP="00904E8A">
            <w:r>
              <w:t>24</w:t>
            </w:r>
          </w:p>
        </w:tc>
      </w:tr>
      <w:tr w:rsidR="00CF12D6" w:rsidRPr="002D72BF" w14:paraId="135A90E6" w14:textId="77777777" w:rsidTr="00904E8A">
        <w:trPr>
          <w:trHeight w:val="125"/>
        </w:trPr>
        <w:tc>
          <w:tcPr>
            <w:tcW w:w="1687" w:type="pct"/>
            <w:shd w:val="clear" w:color="auto" w:fill="auto"/>
          </w:tcPr>
          <w:p w14:paraId="662AB077" w14:textId="77777777" w:rsidR="00CF12D6" w:rsidRPr="006976AC" w:rsidRDefault="00CF12D6" w:rsidP="00904E8A">
            <w:pPr>
              <w:jc w:val="right"/>
              <w:rPr>
                <w:b/>
                <w:bCs/>
              </w:rPr>
            </w:pPr>
            <w:r>
              <w:rPr>
                <w:b/>
                <w:bCs/>
              </w:rPr>
              <w:t xml:space="preserve">Recommended </w:t>
            </w:r>
            <w:r w:rsidRPr="006976AC">
              <w:rPr>
                <w:b/>
                <w:bCs/>
              </w:rPr>
              <w:t>Location</w:t>
            </w:r>
          </w:p>
        </w:tc>
        <w:tc>
          <w:tcPr>
            <w:tcW w:w="3313" w:type="pct"/>
            <w:shd w:val="clear" w:color="auto" w:fill="auto"/>
            <w:vAlign w:val="center"/>
          </w:tcPr>
          <w:p w14:paraId="0EC0BE8B" w14:textId="77777777" w:rsidR="00CF12D6" w:rsidRPr="002D72BF" w:rsidRDefault="00CF12D6" w:rsidP="00904E8A">
            <w:r>
              <w:t>Classroom</w:t>
            </w:r>
          </w:p>
        </w:tc>
      </w:tr>
      <w:tr w:rsidR="00CF12D6" w14:paraId="26B7C160" w14:textId="77777777" w:rsidTr="00904E8A">
        <w:trPr>
          <w:trHeight w:val="125"/>
        </w:trPr>
        <w:tc>
          <w:tcPr>
            <w:tcW w:w="1687" w:type="pct"/>
            <w:shd w:val="clear" w:color="auto" w:fill="auto"/>
          </w:tcPr>
          <w:p w14:paraId="14757617" w14:textId="77777777" w:rsidR="00CF12D6" w:rsidRDefault="00CF12D6" w:rsidP="00904E8A">
            <w:pPr>
              <w:jc w:val="right"/>
              <w:rPr>
                <w:b/>
                <w:bCs/>
              </w:rPr>
            </w:pPr>
            <w:r>
              <w:rPr>
                <w:b/>
                <w:bCs/>
              </w:rPr>
              <w:t>Recommended Materials</w:t>
            </w:r>
          </w:p>
        </w:tc>
        <w:tc>
          <w:tcPr>
            <w:tcW w:w="3313" w:type="pct"/>
            <w:shd w:val="clear" w:color="auto" w:fill="auto"/>
            <w:vAlign w:val="center"/>
          </w:tcPr>
          <w:p w14:paraId="793FFC1C" w14:textId="77777777" w:rsidR="00CF12D6" w:rsidRDefault="00CF12D6" w:rsidP="00904E8A">
            <w:r>
              <w:t>Chairs, desks arranged in small groups, projector screen, projector, whiteboard or chart paper.</w:t>
            </w:r>
          </w:p>
        </w:tc>
      </w:tr>
    </w:tbl>
    <w:p w14:paraId="53E51B04" w14:textId="77777777" w:rsidR="008B1C52" w:rsidRDefault="008B1C52" w:rsidP="000D607E">
      <w:r>
        <w:br w:type="page"/>
      </w:r>
    </w:p>
    <w:p w14:paraId="6E282E32" w14:textId="77777777" w:rsidR="00CF12D6" w:rsidRDefault="00CF12D6" w:rsidP="00CF12D6">
      <w:pPr>
        <w:pStyle w:val="Heading2"/>
      </w:pPr>
      <w:bookmarkStart w:id="11" w:name="_Toc184214399"/>
      <w:bookmarkStart w:id="12" w:name="_Hlk173920558"/>
      <w:bookmarkEnd w:id="5"/>
      <w:bookmarkEnd w:id="6"/>
      <w:r>
        <w:lastRenderedPageBreak/>
        <w:t>Course Completion</w:t>
      </w:r>
      <w:bookmarkEnd w:id="11"/>
    </w:p>
    <w:p w14:paraId="1681223D" w14:textId="782F1208" w:rsidR="00CF12D6" w:rsidRPr="006A0347" w:rsidRDefault="00CF12D6" w:rsidP="00CF12D6">
      <w:pPr>
        <w:spacing w:before="0" w:after="160" w:line="259" w:lineRule="auto"/>
        <w:rPr>
          <w:i/>
          <w:iCs/>
          <w:lang w:bidi="en-US"/>
        </w:rPr>
      </w:pPr>
      <w:r>
        <w:t>For this course to be recorded as completed by JIBC, the ESSD, EPC, or designate must return the ESS Course Completion Form, and Student Information Form (if required)</w:t>
      </w:r>
      <w:r w:rsidR="00D13D87">
        <w:t xml:space="preserve"> to JIBC</w:t>
      </w:r>
      <w:r>
        <w:t xml:space="preserve">. </w:t>
      </w:r>
      <w:r w:rsidRPr="006A0347">
        <w:rPr>
          <w:lang w:bidi="en-US"/>
        </w:rPr>
        <w:t>It may take up to 30 days for grades to appear in the JIBC student account. Communities are encouraged to keep copies of the ESS Course Completion forms for their own records.</w:t>
      </w:r>
    </w:p>
    <w:p w14:paraId="730B2B30" w14:textId="77777777" w:rsidR="00CF12D6" w:rsidRPr="00403BF5" w:rsidRDefault="00CF12D6" w:rsidP="00CF12D6">
      <w:pPr>
        <w:rPr>
          <w:rFonts w:cstheme="minorHAnsi"/>
        </w:rPr>
      </w:pPr>
      <w:r>
        <w:rPr>
          <w:rFonts w:cstheme="minorHAnsi"/>
        </w:rPr>
        <w:t xml:space="preserve">The course can be completed using one of the following options below: </w:t>
      </w:r>
    </w:p>
    <w:p w14:paraId="0E84D703" w14:textId="77777777" w:rsidR="00CF12D6" w:rsidRPr="00A70BF1" w:rsidRDefault="00CF12D6" w:rsidP="00CF12D6">
      <w:pPr>
        <w:rPr>
          <w:b/>
          <w:bCs/>
          <w:lang w:val="en-US"/>
        </w:rPr>
      </w:pPr>
      <w:bookmarkStart w:id="13" w:name="_Toc180757576"/>
      <w:bookmarkEnd w:id="12"/>
      <w:r>
        <w:rPr>
          <w:b/>
          <w:bCs/>
          <w:lang w:val="en-US"/>
        </w:rPr>
        <w:t>1. The ESSD, EPC, or designate confirms that the student has achieved the learning outcomes by:</w:t>
      </w:r>
    </w:p>
    <w:p w14:paraId="19394A43" w14:textId="77777777" w:rsidR="00CF12D6" w:rsidRDefault="00CF12D6" w:rsidP="00CF12D6">
      <w:pPr>
        <w:pStyle w:val="ListParagraph"/>
      </w:pPr>
      <w:r>
        <w:t xml:space="preserve">Observing the student in class or small group discussions, </w:t>
      </w:r>
      <w:r w:rsidRPr="00A70BF1">
        <w:rPr>
          <w:b/>
          <w:bCs/>
        </w:rPr>
        <w:t>or</w:t>
      </w:r>
    </w:p>
    <w:p w14:paraId="45E29A59" w14:textId="77777777" w:rsidR="00CF12D6" w:rsidRPr="00A70BF1" w:rsidRDefault="00CF12D6" w:rsidP="00CF12D6">
      <w:pPr>
        <w:pStyle w:val="ListParagraph"/>
      </w:pPr>
      <w:r>
        <w:t xml:space="preserve">Discussing the course topics with the student individually, </w:t>
      </w:r>
      <w:r w:rsidRPr="00A70BF1">
        <w:rPr>
          <w:b/>
          <w:bCs/>
        </w:rPr>
        <w:t>or</w:t>
      </w:r>
    </w:p>
    <w:p w14:paraId="2148100A" w14:textId="77777777" w:rsidR="00CF12D6" w:rsidRPr="002622DA" w:rsidRDefault="00CF12D6" w:rsidP="00CF12D6">
      <w:pPr>
        <w:pStyle w:val="ListParagraph"/>
      </w:pPr>
      <w:r w:rsidRPr="00A70BF1">
        <w:t>Reviewing the written activities in the Participant Manual</w:t>
      </w:r>
    </w:p>
    <w:p w14:paraId="649C22F3" w14:textId="77777777" w:rsidR="00CF12D6" w:rsidRPr="00A132D5" w:rsidRDefault="00CF12D6" w:rsidP="00CF12D6">
      <w:pPr>
        <w:pStyle w:val="ListParagraph"/>
        <w:rPr>
          <w:lang w:val="en-US"/>
        </w:rPr>
      </w:pPr>
      <w:r>
        <w:rPr>
          <w:lang w:val="en-US"/>
        </w:rPr>
        <w:t xml:space="preserve">The ESSD, EPC, or designate completes ESS Course Completion Form and submits it with the Student Information Form (if required) to JIBC. </w:t>
      </w:r>
    </w:p>
    <w:p w14:paraId="54F5C3E1" w14:textId="77777777" w:rsidR="00CF12D6" w:rsidRPr="006A0347" w:rsidRDefault="00CF12D6" w:rsidP="00CF12D6">
      <w:pPr>
        <w:rPr>
          <w:b/>
          <w:bCs/>
          <w:lang w:val="en-US"/>
        </w:rPr>
      </w:pPr>
      <w:r>
        <w:rPr>
          <w:b/>
          <w:bCs/>
          <w:lang w:val="en-US"/>
        </w:rPr>
        <w:t>2</w:t>
      </w:r>
      <w:r w:rsidRPr="006A0347">
        <w:rPr>
          <w:b/>
          <w:bCs/>
          <w:lang w:val="en-US"/>
        </w:rPr>
        <w:t>.</w:t>
      </w:r>
      <w:r>
        <w:rPr>
          <w:b/>
          <w:bCs/>
          <w:lang w:val="en-US"/>
        </w:rPr>
        <w:t xml:space="preserve"> Students c</w:t>
      </w:r>
      <w:r w:rsidRPr="006A0347">
        <w:rPr>
          <w:b/>
          <w:bCs/>
          <w:lang w:val="en-US"/>
        </w:rPr>
        <w:t xml:space="preserve">omplete the </w:t>
      </w:r>
      <w:r>
        <w:rPr>
          <w:b/>
          <w:bCs/>
          <w:lang w:val="en-US"/>
        </w:rPr>
        <w:t>q</w:t>
      </w:r>
      <w:r w:rsidRPr="006A0347">
        <w:rPr>
          <w:b/>
          <w:bCs/>
          <w:lang w:val="en-US"/>
        </w:rPr>
        <w:t xml:space="preserve">uiz </w:t>
      </w:r>
      <w:bookmarkEnd w:id="13"/>
      <w:r w:rsidRPr="006A0347">
        <w:rPr>
          <w:b/>
          <w:bCs/>
          <w:lang w:val="en-US"/>
        </w:rPr>
        <w:t>in their Participant Manual</w:t>
      </w:r>
    </w:p>
    <w:p w14:paraId="73687563" w14:textId="77777777" w:rsidR="00CF12D6" w:rsidRDefault="00CF12D6" w:rsidP="00CF12D6">
      <w:pPr>
        <w:pStyle w:val="ListParagraph"/>
        <w:rPr>
          <w:lang w:val="en-US"/>
        </w:rPr>
      </w:pPr>
      <w:r>
        <w:rPr>
          <w:lang w:val="en-US"/>
        </w:rPr>
        <w:t>Students complete a paper version of the quiz in their Participant Manual.</w:t>
      </w:r>
    </w:p>
    <w:p w14:paraId="096C5154" w14:textId="77777777" w:rsidR="00CF12D6" w:rsidRDefault="00CF12D6" w:rsidP="00CF12D6">
      <w:pPr>
        <w:pStyle w:val="ListParagraph"/>
        <w:rPr>
          <w:lang w:val="en-US"/>
        </w:rPr>
      </w:pPr>
      <w:r>
        <w:rPr>
          <w:lang w:val="en-US"/>
        </w:rPr>
        <w:t xml:space="preserve">Students </w:t>
      </w:r>
      <w:bookmarkStart w:id="14" w:name="_Hlk181280864"/>
      <w:r>
        <w:rPr>
          <w:lang w:val="en-US"/>
        </w:rPr>
        <w:t>have unlimited number of attempts to write the quiz and require 70% to pass.</w:t>
      </w:r>
    </w:p>
    <w:bookmarkEnd w:id="14"/>
    <w:p w14:paraId="1B78A875" w14:textId="77777777" w:rsidR="00CF12D6" w:rsidRPr="00E07873" w:rsidRDefault="00CF12D6" w:rsidP="00CF12D6">
      <w:pPr>
        <w:pStyle w:val="ListParagraph"/>
        <w:rPr>
          <w:lang w:val="en-US"/>
        </w:rPr>
      </w:pPr>
      <w:r>
        <w:rPr>
          <w:lang w:val="en-US"/>
        </w:rPr>
        <w:t xml:space="preserve">The ESSD, EPC, or designate completes ESS Course Completion Form and submits it with the Student Information Form (if required) to JIBC. </w:t>
      </w:r>
    </w:p>
    <w:p w14:paraId="7EE35908" w14:textId="77777777" w:rsidR="00CF12D6" w:rsidRPr="00A70BF1" w:rsidRDefault="00CF12D6" w:rsidP="00CF12D6">
      <w:pPr>
        <w:rPr>
          <w:b/>
          <w:bCs/>
          <w:lang w:val="en-US"/>
        </w:rPr>
      </w:pPr>
      <w:bookmarkStart w:id="15" w:name="_Toc180757575"/>
      <w:r>
        <w:rPr>
          <w:b/>
          <w:bCs/>
          <w:lang w:val="en-US"/>
        </w:rPr>
        <w:t>3. Students c</w:t>
      </w:r>
      <w:r w:rsidRPr="00A70BF1">
        <w:rPr>
          <w:b/>
          <w:bCs/>
          <w:lang w:val="en-US"/>
        </w:rPr>
        <w:t xml:space="preserve">omplete the </w:t>
      </w:r>
      <w:r>
        <w:rPr>
          <w:b/>
          <w:bCs/>
          <w:lang w:val="en-US"/>
        </w:rPr>
        <w:t>c</w:t>
      </w:r>
      <w:r w:rsidRPr="00A70BF1">
        <w:rPr>
          <w:b/>
          <w:bCs/>
          <w:lang w:val="en-US"/>
        </w:rPr>
        <w:t xml:space="preserve">ourse </w:t>
      </w:r>
      <w:r>
        <w:rPr>
          <w:b/>
          <w:bCs/>
          <w:lang w:val="en-US"/>
        </w:rPr>
        <w:t>and/or course quiz o</w:t>
      </w:r>
      <w:r w:rsidRPr="00A70BF1">
        <w:rPr>
          <w:b/>
          <w:bCs/>
          <w:lang w:val="en-US"/>
        </w:rPr>
        <w:t>nline</w:t>
      </w:r>
      <w:bookmarkEnd w:id="15"/>
    </w:p>
    <w:p w14:paraId="72DB8183" w14:textId="77777777" w:rsidR="00CF12D6" w:rsidRPr="00E538C7" w:rsidRDefault="00CF12D6" w:rsidP="00CF12D6">
      <w:pPr>
        <w:pStyle w:val="ListParagraph"/>
      </w:pPr>
      <w:r>
        <w:rPr>
          <w:lang w:val="en-US"/>
        </w:rPr>
        <w:t>Students can complete the course quiz via the online course. This quiz is marked online, and the results are automatically submitted to JIBC.</w:t>
      </w:r>
    </w:p>
    <w:p w14:paraId="6A04774C" w14:textId="77777777" w:rsidR="00CF12D6" w:rsidRDefault="00CF12D6" w:rsidP="00CF12D6">
      <w:pPr>
        <w:pStyle w:val="ListParagraph"/>
      </w:pPr>
      <w:r>
        <w:rPr>
          <w:lang w:val="en-US"/>
        </w:rPr>
        <w:t>Instructions to complete the course online are in the Participant Manual.</w:t>
      </w:r>
    </w:p>
    <w:p w14:paraId="4861906D" w14:textId="77777777" w:rsidR="00CF12D6" w:rsidRPr="006A0347" w:rsidRDefault="00CF12D6" w:rsidP="00CF12D6">
      <w:pPr>
        <w:rPr>
          <w:i/>
          <w:iCs/>
        </w:rPr>
      </w:pPr>
      <w:r w:rsidRPr="006A0347">
        <w:rPr>
          <w:i/>
          <w:iCs/>
        </w:rPr>
        <w:t xml:space="preserve">Students doing Independent Study are prompted to complete the quiz in their Participant Manual, or </w:t>
      </w:r>
      <w:r>
        <w:rPr>
          <w:i/>
          <w:iCs/>
        </w:rPr>
        <w:t>o</w:t>
      </w:r>
      <w:r w:rsidRPr="006A0347">
        <w:rPr>
          <w:i/>
          <w:iCs/>
        </w:rPr>
        <w:t xml:space="preserve">nline. They may also complete the course using option </w:t>
      </w:r>
      <w:r>
        <w:rPr>
          <w:i/>
          <w:iCs/>
        </w:rPr>
        <w:t>1</w:t>
      </w:r>
      <w:r w:rsidRPr="006A0347">
        <w:rPr>
          <w:i/>
          <w:iCs/>
        </w:rPr>
        <w:t xml:space="preserve"> at the discretion of the participant, and ESSD, EPC, or designate.</w:t>
      </w:r>
    </w:p>
    <w:p w14:paraId="61EE7C10" w14:textId="77777777" w:rsidR="00CF12D6" w:rsidRPr="00403BF5" w:rsidRDefault="00CF12D6" w:rsidP="00CF12D6">
      <w:r>
        <w:t>For more information on course completion, refer to the ESS Course Completion form.</w:t>
      </w:r>
    </w:p>
    <w:p w14:paraId="10311962" w14:textId="77777777" w:rsidR="008B1C52" w:rsidRDefault="008B1C52" w:rsidP="000D607E">
      <w:r>
        <w:br w:type="page"/>
      </w:r>
    </w:p>
    <w:p w14:paraId="629F9CE6" w14:textId="111CC3B8" w:rsidR="008C6F40" w:rsidRDefault="008C6F40" w:rsidP="008B1C52">
      <w:pPr>
        <w:pStyle w:val="Heading1"/>
      </w:pPr>
      <w:bookmarkStart w:id="16" w:name="_Toc181621863"/>
      <w:bookmarkStart w:id="17" w:name="_Toc184214400"/>
      <w:r>
        <w:lastRenderedPageBreak/>
        <w:t>Lesson Plans</w:t>
      </w:r>
      <w:bookmarkEnd w:id="16"/>
      <w:bookmarkEnd w:id="17"/>
      <w:r w:rsidR="00875445">
        <w:t xml:space="preserve"> </w:t>
      </w:r>
    </w:p>
    <w:p w14:paraId="069BEBF1" w14:textId="77777777" w:rsidR="008B1C52" w:rsidRDefault="008B1C52" w:rsidP="000D607E">
      <w:pPr>
        <w:rPr>
          <w:b/>
          <w:bCs/>
          <w:sz w:val="28"/>
          <w:szCs w:val="28"/>
        </w:rPr>
      </w:pPr>
      <w:r w:rsidRPr="000A6DDF">
        <w:rPr>
          <w:b/>
          <w:bCs/>
          <w:sz w:val="28"/>
          <w:szCs w:val="28"/>
        </w:rPr>
        <w:t xml:space="preserve">Each slide in the PPT has a bullet point in the Course Material’s lesson-plan. </w:t>
      </w:r>
    </w:p>
    <w:p w14:paraId="26B722FE" w14:textId="77777777" w:rsidR="008B1C52" w:rsidRPr="000A6DDF" w:rsidRDefault="008B1C52" w:rsidP="008B1C52">
      <w:pPr>
        <w:rPr>
          <w:b/>
          <w:bCs/>
          <w:sz w:val="28"/>
          <w:szCs w:val="28"/>
        </w:rPr>
      </w:pPr>
      <w:r w:rsidRPr="000A6DDF">
        <w:rPr>
          <w:b/>
          <w:bCs/>
          <w:sz w:val="28"/>
          <w:szCs w:val="28"/>
        </w:rPr>
        <w:t xml:space="preserve">Further information on what to discuss for individual slides, and activity instructions, will be in the </w:t>
      </w:r>
      <w:r>
        <w:rPr>
          <w:b/>
          <w:bCs/>
          <w:sz w:val="28"/>
          <w:szCs w:val="28"/>
        </w:rPr>
        <w:t>N</w:t>
      </w:r>
      <w:r w:rsidRPr="000A6DDF">
        <w:rPr>
          <w:b/>
          <w:bCs/>
          <w:sz w:val="28"/>
          <w:szCs w:val="28"/>
        </w:rPr>
        <w:t>otes section of the slide in the PowerPoint.</w:t>
      </w:r>
    </w:p>
    <w:tbl>
      <w:tblPr>
        <w:tblStyle w:val="TableGrid"/>
        <w:tblW w:w="5000" w:type="pct"/>
        <w:tblLook w:val="04A0" w:firstRow="1" w:lastRow="0" w:firstColumn="1" w:lastColumn="0" w:noHBand="0" w:noVBand="1"/>
      </w:tblPr>
      <w:tblGrid>
        <w:gridCol w:w="1650"/>
        <w:gridCol w:w="934"/>
        <w:gridCol w:w="7486"/>
      </w:tblGrid>
      <w:tr w:rsidR="008C6F40" w14:paraId="2EE6A201" w14:textId="77777777" w:rsidTr="0032277B">
        <w:tc>
          <w:tcPr>
            <w:tcW w:w="819" w:type="pct"/>
          </w:tcPr>
          <w:p w14:paraId="2EFD2D41" w14:textId="77777777" w:rsidR="008C6F40" w:rsidRPr="008C6F40" w:rsidRDefault="008C6F40" w:rsidP="008C6F40">
            <w:pPr>
              <w:pStyle w:val="Heading6"/>
            </w:pPr>
            <w:r w:rsidRPr="008C6F40">
              <w:t>Pre-Work</w:t>
            </w:r>
          </w:p>
        </w:tc>
        <w:tc>
          <w:tcPr>
            <w:tcW w:w="4181" w:type="pct"/>
            <w:gridSpan w:val="2"/>
          </w:tcPr>
          <w:p w14:paraId="41BDF180" w14:textId="22B923A7" w:rsidR="008C6F40" w:rsidRDefault="00875445" w:rsidP="00FE01A8">
            <w:r>
              <w:t>None</w:t>
            </w:r>
          </w:p>
        </w:tc>
      </w:tr>
      <w:tr w:rsidR="008C6F40" w14:paraId="0F386917" w14:textId="77777777" w:rsidTr="0032277B">
        <w:tc>
          <w:tcPr>
            <w:tcW w:w="819" w:type="pct"/>
          </w:tcPr>
          <w:p w14:paraId="60E1C66B" w14:textId="77777777" w:rsidR="008C6F40" w:rsidRPr="008C6F40" w:rsidRDefault="008C6F40" w:rsidP="008C6F40">
            <w:pPr>
              <w:pStyle w:val="Heading6"/>
            </w:pPr>
            <w:r w:rsidRPr="008C6F40">
              <w:t>Materials</w:t>
            </w:r>
          </w:p>
        </w:tc>
        <w:tc>
          <w:tcPr>
            <w:tcW w:w="4181" w:type="pct"/>
            <w:gridSpan w:val="2"/>
          </w:tcPr>
          <w:p w14:paraId="6EC1E4AD" w14:textId="343057C1" w:rsidR="00875445" w:rsidRDefault="00875445" w:rsidP="00875445">
            <w:pPr>
              <w:pStyle w:val="ListParagraph"/>
              <w:numPr>
                <w:ilvl w:val="0"/>
                <w:numId w:val="30"/>
              </w:numPr>
            </w:pPr>
            <w:r>
              <w:t>EMRG-1607 Level One Emergency Support Services Presentation</w:t>
            </w:r>
          </w:p>
          <w:p w14:paraId="3D701091" w14:textId="7284C069" w:rsidR="00D37F9B" w:rsidRDefault="00875445" w:rsidP="00875445">
            <w:pPr>
              <w:pStyle w:val="ListParagraph"/>
              <w:numPr>
                <w:ilvl w:val="0"/>
                <w:numId w:val="30"/>
              </w:numPr>
            </w:pPr>
            <w:r>
              <w:t>EMRG-1607 Level One Emergency Support Services Participant Guide</w:t>
            </w:r>
          </w:p>
        </w:tc>
      </w:tr>
      <w:tr w:rsidR="008C6F40" w14:paraId="04A2E2FB" w14:textId="77777777" w:rsidTr="0032277B">
        <w:tc>
          <w:tcPr>
            <w:tcW w:w="819" w:type="pct"/>
            <w:shd w:val="clear" w:color="auto" w:fill="242852" w:themeFill="text2"/>
          </w:tcPr>
          <w:p w14:paraId="022445BD" w14:textId="77777777" w:rsidR="008C6F40" w:rsidRPr="008C6F40" w:rsidRDefault="008C6F40" w:rsidP="008C6F40">
            <w:pPr>
              <w:pStyle w:val="Heading6"/>
              <w:rPr>
                <w:color w:val="FFFFFF" w:themeColor="background1"/>
              </w:rPr>
            </w:pPr>
            <w:r w:rsidRPr="008C6F40">
              <w:rPr>
                <w:color w:val="FFFFFF" w:themeColor="background1"/>
              </w:rPr>
              <w:t>Time</w:t>
            </w:r>
          </w:p>
        </w:tc>
        <w:tc>
          <w:tcPr>
            <w:tcW w:w="464" w:type="pct"/>
            <w:shd w:val="clear" w:color="auto" w:fill="242852" w:themeFill="text2"/>
          </w:tcPr>
          <w:p w14:paraId="449427D8" w14:textId="77777777" w:rsidR="008C6F40" w:rsidRPr="008C6F40" w:rsidRDefault="008C6F40" w:rsidP="008C6F40">
            <w:pPr>
              <w:pStyle w:val="Heading6"/>
              <w:rPr>
                <w:color w:val="FFFFFF" w:themeColor="background1"/>
              </w:rPr>
            </w:pPr>
            <w:r w:rsidRPr="008C6F40">
              <w:rPr>
                <w:color w:val="FFFFFF" w:themeColor="background1"/>
              </w:rPr>
              <w:t>Mins</w:t>
            </w:r>
          </w:p>
        </w:tc>
        <w:tc>
          <w:tcPr>
            <w:tcW w:w="3717" w:type="pct"/>
            <w:shd w:val="clear" w:color="auto" w:fill="242852" w:themeFill="text2"/>
          </w:tcPr>
          <w:p w14:paraId="02C96E8E" w14:textId="77777777" w:rsidR="008C6F40" w:rsidRPr="008C6F40" w:rsidRDefault="008C6F40" w:rsidP="008C6F40">
            <w:pPr>
              <w:pStyle w:val="Heading6"/>
              <w:rPr>
                <w:color w:val="FFFFFF" w:themeColor="background1"/>
              </w:rPr>
            </w:pPr>
            <w:r w:rsidRPr="008C6F40">
              <w:rPr>
                <w:color w:val="FFFFFF" w:themeColor="background1"/>
              </w:rPr>
              <w:t>Description</w:t>
            </w:r>
          </w:p>
        </w:tc>
      </w:tr>
      <w:tr w:rsidR="008C6F40" w14:paraId="1507F8FD" w14:textId="77777777" w:rsidTr="0032277B">
        <w:tc>
          <w:tcPr>
            <w:tcW w:w="819" w:type="pct"/>
          </w:tcPr>
          <w:p w14:paraId="77EA5CCC" w14:textId="7DE72677" w:rsidR="008C6F40" w:rsidRDefault="0038524E" w:rsidP="00FE01A8">
            <w:r>
              <w:t>0900 -0915</w:t>
            </w:r>
          </w:p>
        </w:tc>
        <w:tc>
          <w:tcPr>
            <w:tcW w:w="464" w:type="pct"/>
          </w:tcPr>
          <w:p w14:paraId="74F6F5FB" w14:textId="67ACD791" w:rsidR="008C6F40" w:rsidRDefault="00875445" w:rsidP="00FE01A8">
            <w:pPr>
              <w:jc w:val="center"/>
            </w:pPr>
            <w:r>
              <w:t>15</w:t>
            </w:r>
          </w:p>
        </w:tc>
        <w:tc>
          <w:tcPr>
            <w:tcW w:w="3717" w:type="pct"/>
          </w:tcPr>
          <w:p w14:paraId="2CF971CB" w14:textId="77777777" w:rsidR="0038524E" w:rsidRDefault="0038524E" w:rsidP="0038524E">
            <w:r>
              <w:t>Welcome</w:t>
            </w:r>
          </w:p>
          <w:p w14:paraId="788F5355" w14:textId="77777777" w:rsidR="0038524E" w:rsidRPr="00735458" w:rsidRDefault="0038524E" w:rsidP="0038524E">
            <w:pPr>
              <w:pStyle w:val="ListParagraph"/>
              <w:numPr>
                <w:ilvl w:val="0"/>
                <w:numId w:val="30"/>
              </w:numPr>
            </w:pPr>
            <w:r w:rsidRPr="00735458">
              <w:t>Course Welcome</w:t>
            </w:r>
          </w:p>
          <w:p w14:paraId="2D7CD4DF" w14:textId="77777777" w:rsidR="0038524E" w:rsidRPr="00735458" w:rsidRDefault="0038524E" w:rsidP="0038524E">
            <w:pPr>
              <w:pStyle w:val="ListParagraph"/>
              <w:numPr>
                <w:ilvl w:val="0"/>
                <w:numId w:val="30"/>
              </w:numPr>
            </w:pPr>
            <w:r w:rsidRPr="00735458">
              <w:t>Housekeeping</w:t>
            </w:r>
          </w:p>
          <w:p w14:paraId="28FF458E" w14:textId="77777777" w:rsidR="0038524E" w:rsidRPr="00735458" w:rsidRDefault="0038524E" w:rsidP="0038524E">
            <w:pPr>
              <w:pStyle w:val="ListParagraph"/>
              <w:numPr>
                <w:ilvl w:val="0"/>
                <w:numId w:val="30"/>
              </w:numPr>
            </w:pPr>
            <w:r w:rsidRPr="00735458">
              <w:t xml:space="preserve">Instructor </w:t>
            </w:r>
            <w:r>
              <w:t>I</w:t>
            </w:r>
            <w:r w:rsidRPr="00735458">
              <w:t>ntroductions</w:t>
            </w:r>
          </w:p>
          <w:p w14:paraId="641C2A8E" w14:textId="77777777" w:rsidR="0038524E" w:rsidRPr="00735458" w:rsidRDefault="0038524E" w:rsidP="0038524E">
            <w:pPr>
              <w:pStyle w:val="ListParagraph"/>
              <w:numPr>
                <w:ilvl w:val="0"/>
                <w:numId w:val="30"/>
              </w:numPr>
              <w:rPr>
                <w:b/>
                <w:bCs/>
              </w:rPr>
            </w:pPr>
            <w:r w:rsidRPr="00735458">
              <w:t xml:space="preserve">Icebreaker </w:t>
            </w:r>
            <w:r>
              <w:t>Q</w:t>
            </w:r>
            <w:r w:rsidRPr="00735458">
              <w:t>uestions</w:t>
            </w:r>
          </w:p>
          <w:p w14:paraId="13D60845" w14:textId="27997EDA" w:rsidR="00D37F9B" w:rsidRPr="00D37F9B" w:rsidRDefault="0038524E" w:rsidP="0038524E">
            <w:pPr>
              <w:pStyle w:val="ListParagraph"/>
              <w:numPr>
                <w:ilvl w:val="0"/>
                <w:numId w:val="30"/>
              </w:numPr>
              <w:rPr>
                <w:b/>
                <w:bCs/>
              </w:rPr>
            </w:pPr>
            <w:r w:rsidRPr="00735458">
              <w:t>Learning Outcomes</w:t>
            </w:r>
          </w:p>
        </w:tc>
      </w:tr>
      <w:tr w:rsidR="00251C29" w14:paraId="575278DB" w14:textId="77777777" w:rsidTr="0032277B">
        <w:tc>
          <w:tcPr>
            <w:tcW w:w="819" w:type="pct"/>
          </w:tcPr>
          <w:p w14:paraId="6DE7C50B" w14:textId="59FF00C3" w:rsidR="00251C29" w:rsidRDefault="0038524E" w:rsidP="00FE01A8">
            <w:r>
              <w:t>0915 - 1010</w:t>
            </w:r>
          </w:p>
        </w:tc>
        <w:tc>
          <w:tcPr>
            <w:tcW w:w="464" w:type="pct"/>
          </w:tcPr>
          <w:p w14:paraId="6F7F2D9B" w14:textId="0A4E9183" w:rsidR="00251C29" w:rsidRDefault="00875445" w:rsidP="00FE01A8">
            <w:pPr>
              <w:jc w:val="center"/>
            </w:pPr>
            <w:r>
              <w:t>55</w:t>
            </w:r>
          </w:p>
        </w:tc>
        <w:tc>
          <w:tcPr>
            <w:tcW w:w="3717" w:type="pct"/>
          </w:tcPr>
          <w:p w14:paraId="323C367E" w14:textId="77777777" w:rsidR="00875445" w:rsidRDefault="0038524E" w:rsidP="00237EB7">
            <w:pPr>
              <w:pStyle w:val="ListParagraph"/>
              <w:numPr>
                <w:ilvl w:val="0"/>
                <w:numId w:val="20"/>
              </w:numPr>
            </w:pPr>
            <w:r>
              <w:t>Emergency Support Services (ESS)</w:t>
            </w:r>
          </w:p>
          <w:p w14:paraId="3BA97E32" w14:textId="2F1CD272" w:rsidR="00EF6AEE" w:rsidRDefault="00EF6AEE" w:rsidP="00EF6AEE">
            <w:pPr>
              <w:pStyle w:val="ListParagraph"/>
              <w:numPr>
                <w:ilvl w:val="0"/>
                <w:numId w:val="20"/>
              </w:numPr>
            </w:pPr>
            <w:r>
              <w:t>Emergency Support Services (ESS)</w:t>
            </w:r>
          </w:p>
          <w:p w14:paraId="4C19F13D" w14:textId="59DEBB7D" w:rsidR="0038524E" w:rsidRDefault="0038524E" w:rsidP="00237EB7">
            <w:pPr>
              <w:pStyle w:val="ListParagraph"/>
              <w:numPr>
                <w:ilvl w:val="0"/>
                <w:numId w:val="20"/>
              </w:numPr>
            </w:pPr>
            <w:r>
              <w:t xml:space="preserve">The </w:t>
            </w:r>
            <w:r w:rsidR="00EF6AEE">
              <w:t>N</w:t>
            </w:r>
            <w:r>
              <w:t>eed for ESS</w:t>
            </w:r>
          </w:p>
          <w:p w14:paraId="652B1E3B" w14:textId="77777777" w:rsidR="0038524E" w:rsidRDefault="0038524E" w:rsidP="00237EB7">
            <w:pPr>
              <w:pStyle w:val="ListParagraph"/>
              <w:numPr>
                <w:ilvl w:val="0"/>
                <w:numId w:val="20"/>
              </w:numPr>
            </w:pPr>
            <w:r>
              <w:t>Level One ESS</w:t>
            </w:r>
          </w:p>
          <w:p w14:paraId="02EBEC8E" w14:textId="77777777" w:rsidR="0038524E" w:rsidRDefault="0038524E" w:rsidP="00237EB7">
            <w:pPr>
              <w:pStyle w:val="ListParagraph"/>
              <w:numPr>
                <w:ilvl w:val="0"/>
                <w:numId w:val="20"/>
              </w:numPr>
            </w:pPr>
            <w:r>
              <w:t>Determining Eligibility</w:t>
            </w:r>
          </w:p>
          <w:p w14:paraId="2A0FF9E5" w14:textId="53BDF148" w:rsidR="0038524E" w:rsidRDefault="003344E2" w:rsidP="00237EB7">
            <w:pPr>
              <w:pStyle w:val="ListParagraph"/>
              <w:numPr>
                <w:ilvl w:val="0"/>
                <w:numId w:val="20"/>
              </w:numPr>
            </w:pPr>
            <w:r>
              <w:t>Determining Eligibility (continued)</w:t>
            </w:r>
          </w:p>
          <w:p w14:paraId="005B7EE6" w14:textId="77777777" w:rsidR="0038524E" w:rsidRDefault="0038524E" w:rsidP="00237EB7">
            <w:pPr>
              <w:pStyle w:val="ListParagraph"/>
              <w:numPr>
                <w:ilvl w:val="0"/>
                <w:numId w:val="20"/>
              </w:numPr>
            </w:pPr>
            <w:r>
              <w:t>Getting Ready with BCEMS</w:t>
            </w:r>
          </w:p>
          <w:p w14:paraId="403B2A9A" w14:textId="5063206D" w:rsidR="003344E2" w:rsidRDefault="003344E2" w:rsidP="00237EB7">
            <w:pPr>
              <w:pStyle w:val="ListParagraph"/>
              <w:numPr>
                <w:ilvl w:val="0"/>
                <w:numId w:val="20"/>
              </w:numPr>
            </w:pPr>
            <w:r>
              <w:rPr>
                <w:b/>
                <w:bCs/>
              </w:rPr>
              <w:t>Discuss What You’ve Learned</w:t>
            </w:r>
          </w:p>
          <w:p w14:paraId="7E7FF90C" w14:textId="77777777" w:rsidR="0038524E" w:rsidRDefault="0038524E" w:rsidP="00237EB7">
            <w:pPr>
              <w:pStyle w:val="ListParagraph"/>
              <w:numPr>
                <w:ilvl w:val="0"/>
                <w:numId w:val="20"/>
              </w:numPr>
            </w:pPr>
            <w:r>
              <w:t>ESS Level 1 Response</w:t>
            </w:r>
          </w:p>
          <w:p w14:paraId="75D95AC4" w14:textId="77777777" w:rsidR="0038524E" w:rsidRDefault="0038524E" w:rsidP="00237EB7">
            <w:pPr>
              <w:pStyle w:val="ListParagraph"/>
              <w:numPr>
                <w:ilvl w:val="0"/>
                <w:numId w:val="20"/>
              </w:numPr>
            </w:pPr>
            <w:r>
              <w:t>EMCR Provides…</w:t>
            </w:r>
          </w:p>
          <w:p w14:paraId="0AD5AB5F" w14:textId="77777777" w:rsidR="0038524E" w:rsidRDefault="0038524E" w:rsidP="00237EB7">
            <w:pPr>
              <w:pStyle w:val="ListParagraph"/>
              <w:numPr>
                <w:ilvl w:val="0"/>
                <w:numId w:val="20"/>
              </w:numPr>
            </w:pPr>
            <w:r>
              <w:t>Who is Responsible?</w:t>
            </w:r>
          </w:p>
          <w:p w14:paraId="5EA1EAD7" w14:textId="77777777" w:rsidR="0038524E" w:rsidRDefault="0038524E" w:rsidP="00237EB7">
            <w:pPr>
              <w:pStyle w:val="ListParagraph"/>
              <w:numPr>
                <w:ilvl w:val="0"/>
                <w:numId w:val="20"/>
              </w:numPr>
            </w:pPr>
            <w:r>
              <w:t>Advance Preparations for ESS Level One Responders</w:t>
            </w:r>
          </w:p>
          <w:p w14:paraId="6CF94124" w14:textId="77777777" w:rsidR="0038524E" w:rsidRDefault="0038524E" w:rsidP="00237EB7">
            <w:pPr>
              <w:pStyle w:val="ListParagraph"/>
              <w:numPr>
                <w:ilvl w:val="0"/>
                <w:numId w:val="20"/>
              </w:numPr>
            </w:pPr>
            <w:r>
              <w:t>Call Out Procedures</w:t>
            </w:r>
          </w:p>
          <w:p w14:paraId="417F9F37" w14:textId="5F1E0C84" w:rsidR="003344E2" w:rsidRDefault="003344E2" w:rsidP="00237EB7">
            <w:pPr>
              <w:pStyle w:val="ListParagraph"/>
              <w:numPr>
                <w:ilvl w:val="0"/>
                <w:numId w:val="20"/>
              </w:numPr>
            </w:pPr>
            <w:r>
              <w:rPr>
                <w:b/>
                <w:bCs/>
              </w:rPr>
              <w:t>Discuss What You’ve Learned</w:t>
            </w:r>
          </w:p>
          <w:p w14:paraId="0B7120E4" w14:textId="77777777" w:rsidR="0038524E" w:rsidRDefault="0038524E" w:rsidP="00237EB7">
            <w:pPr>
              <w:pStyle w:val="ListParagraph"/>
              <w:numPr>
                <w:ilvl w:val="0"/>
                <w:numId w:val="20"/>
              </w:numPr>
            </w:pPr>
            <w:r>
              <w:t>Providing Service Level 1 Response</w:t>
            </w:r>
          </w:p>
          <w:p w14:paraId="7D0581D3" w14:textId="16933355" w:rsidR="0038524E" w:rsidRDefault="0038524E" w:rsidP="00237EB7">
            <w:pPr>
              <w:pStyle w:val="ListParagraph"/>
              <w:numPr>
                <w:ilvl w:val="0"/>
                <w:numId w:val="20"/>
              </w:numPr>
            </w:pPr>
            <w:r>
              <w:t>Providing Service</w:t>
            </w:r>
          </w:p>
        </w:tc>
      </w:tr>
      <w:tr w:rsidR="008C6F40" w14:paraId="058B32F0" w14:textId="77777777" w:rsidTr="0038524E">
        <w:tc>
          <w:tcPr>
            <w:tcW w:w="819" w:type="pct"/>
            <w:shd w:val="clear" w:color="auto" w:fill="ACCBF9" w:themeFill="background2"/>
          </w:tcPr>
          <w:p w14:paraId="11F3577B" w14:textId="19061A24" w:rsidR="008C6F40" w:rsidRDefault="0038524E" w:rsidP="00FE01A8">
            <w:r>
              <w:t>1010 – 1025</w:t>
            </w:r>
          </w:p>
        </w:tc>
        <w:tc>
          <w:tcPr>
            <w:tcW w:w="464" w:type="pct"/>
            <w:shd w:val="clear" w:color="auto" w:fill="ACCBF9" w:themeFill="background2"/>
          </w:tcPr>
          <w:p w14:paraId="3F6FCF11" w14:textId="01037D2D" w:rsidR="008C6F40" w:rsidRDefault="00875445" w:rsidP="00FE01A8">
            <w:pPr>
              <w:jc w:val="center"/>
            </w:pPr>
            <w:r>
              <w:t>15</w:t>
            </w:r>
          </w:p>
        </w:tc>
        <w:tc>
          <w:tcPr>
            <w:tcW w:w="3717" w:type="pct"/>
            <w:shd w:val="clear" w:color="auto" w:fill="ACCBF9" w:themeFill="background2"/>
          </w:tcPr>
          <w:p w14:paraId="3F67A0A8" w14:textId="77270A54" w:rsidR="008C6F40" w:rsidRDefault="00875445" w:rsidP="00875445">
            <w:r>
              <w:t>Break</w:t>
            </w:r>
          </w:p>
        </w:tc>
      </w:tr>
      <w:tr w:rsidR="00D37F9B" w14:paraId="021A362B" w14:textId="77777777" w:rsidTr="0032277B">
        <w:tc>
          <w:tcPr>
            <w:tcW w:w="819" w:type="pct"/>
          </w:tcPr>
          <w:p w14:paraId="482DD5DD" w14:textId="2AF57400" w:rsidR="00D37F9B" w:rsidRDefault="0038524E" w:rsidP="00FE01A8">
            <w:r>
              <w:t>1025 – 1120</w:t>
            </w:r>
          </w:p>
        </w:tc>
        <w:tc>
          <w:tcPr>
            <w:tcW w:w="464" w:type="pct"/>
          </w:tcPr>
          <w:p w14:paraId="21724D5D" w14:textId="0CF0B310" w:rsidR="00D37F9B" w:rsidRDefault="00875445" w:rsidP="00FE01A8">
            <w:pPr>
              <w:jc w:val="center"/>
            </w:pPr>
            <w:r>
              <w:t>55</w:t>
            </w:r>
          </w:p>
        </w:tc>
        <w:tc>
          <w:tcPr>
            <w:tcW w:w="3717" w:type="pct"/>
          </w:tcPr>
          <w:p w14:paraId="1FF70E3E" w14:textId="77777777" w:rsidR="00875445" w:rsidRDefault="00875445" w:rsidP="003344E2">
            <w:pPr>
              <w:pStyle w:val="ListParagraph"/>
              <w:numPr>
                <w:ilvl w:val="0"/>
                <w:numId w:val="22"/>
              </w:numPr>
            </w:pPr>
            <w:r>
              <w:t>Donations</w:t>
            </w:r>
            <w:r w:rsidR="0038524E">
              <w:t>: Money and Goods</w:t>
            </w:r>
          </w:p>
          <w:p w14:paraId="60B65DA1" w14:textId="77777777" w:rsidR="0038524E" w:rsidRDefault="0038524E" w:rsidP="003344E2">
            <w:pPr>
              <w:pStyle w:val="ListParagraph"/>
              <w:numPr>
                <w:ilvl w:val="0"/>
                <w:numId w:val="22"/>
              </w:numPr>
            </w:pPr>
            <w:r>
              <w:rPr>
                <w:b/>
                <w:bCs/>
              </w:rPr>
              <w:lastRenderedPageBreak/>
              <w:t xml:space="preserve">Group Discussion: </w:t>
            </w:r>
            <w:r>
              <w:t>News Media</w:t>
            </w:r>
          </w:p>
          <w:p w14:paraId="0F2C8C8E" w14:textId="77777777" w:rsidR="0038524E" w:rsidRPr="0038524E" w:rsidRDefault="0038524E" w:rsidP="003344E2">
            <w:pPr>
              <w:pStyle w:val="ListParagraph"/>
              <w:numPr>
                <w:ilvl w:val="0"/>
                <w:numId w:val="22"/>
              </w:numPr>
            </w:pPr>
            <w:r>
              <w:rPr>
                <w:bCs/>
              </w:rPr>
              <w:t>News Media</w:t>
            </w:r>
          </w:p>
          <w:p w14:paraId="54FF6CEE" w14:textId="77777777" w:rsidR="0038524E" w:rsidRDefault="0038524E" w:rsidP="003344E2">
            <w:pPr>
              <w:pStyle w:val="ListParagraph"/>
              <w:numPr>
                <w:ilvl w:val="0"/>
                <w:numId w:val="22"/>
              </w:numPr>
            </w:pPr>
            <w:r>
              <w:t>Follow-Up</w:t>
            </w:r>
          </w:p>
          <w:p w14:paraId="207BB99E" w14:textId="6B17F3B0" w:rsidR="003344E2" w:rsidRDefault="003344E2" w:rsidP="003344E2">
            <w:pPr>
              <w:pStyle w:val="ListParagraph"/>
              <w:numPr>
                <w:ilvl w:val="0"/>
                <w:numId w:val="22"/>
              </w:numPr>
            </w:pPr>
            <w:r>
              <w:rPr>
                <w:b/>
                <w:bCs/>
              </w:rPr>
              <w:t>Discuss What You’ve Learned</w:t>
            </w:r>
          </w:p>
          <w:p w14:paraId="6202DFC1" w14:textId="546AB4A1" w:rsidR="003344E2" w:rsidRDefault="003344E2" w:rsidP="003344E2">
            <w:pPr>
              <w:pStyle w:val="ListParagraph"/>
              <w:numPr>
                <w:ilvl w:val="0"/>
                <w:numId w:val="22"/>
              </w:numPr>
            </w:pPr>
            <w:r>
              <w:t>Interacting with Evacuees</w:t>
            </w:r>
          </w:p>
          <w:p w14:paraId="52632AC0" w14:textId="3BB34D60" w:rsidR="003344E2" w:rsidRDefault="003344E2" w:rsidP="003344E2">
            <w:pPr>
              <w:pStyle w:val="ListParagraph"/>
              <w:numPr>
                <w:ilvl w:val="0"/>
                <w:numId w:val="22"/>
              </w:numPr>
            </w:pPr>
            <w:r>
              <w:rPr>
                <w:b/>
                <w:bCs/>
              </w:rPr>
              <w:t>Group Discussion</w:t>
            </w:r>
            <w:r>
              <w:t>: What feelings and thought might evacuees have at a Level One response?</w:t>
            </w:r>
          </w:p>
          <w:p w14:paraId="1B8887E8" w14:textId="7F2B600F" w:rsidR="003344E2" w:rsidRDefault="003344E2" w:rsidP="003344E2">
            <w:pPr>
              <w:pStyle w:val="ListParagraph"/>
              <w:numPr>
                <w:ilvl w:val="0"/>
                <w:numId w:val="22"/>
              </w:numPr>
            </w:pPr>
            <w:r>
              <w:rPr>
                <w:b/>
                <w:bCs/>
              </w:rPr>
              <w:t>Video</w:t>
            </w:r>
            <w:r>
              <w:t>: Cultural Humility</w:t>
            </w:r>
          </w:p>
          <w:p w14:paraId="45215BD2" w14:textId="77777777" w:rsidR="003344E2" w:rsidRDefault="003344E2" w:rsidP="003344E2">
            <w:pPr>
              <w:pStyle w:val="ListParagraph"/>
              <w:numPr>
                <w:ilvl w:val="0"/>
                <w:numId w:val="22"/>
              </w:numPr>
              <w:rPr>
                <w:bCs/>
              </w:rPr>
            </w:pPr>
            <w:r>
              <w:rPr>
                <w:b/>
              </w:rPr>
              <w:t>Group Discussion:</w:t>
            </w:r>
            <w:r>
              <w:rPr>
                <w:bCs/>
              </w:rPr>
              <w:t xml:space="preserve"> Why is it important to consider Cultural Humility with working with evacuees?</w:t>
            </w:r>
          </w:p>
          <w:p w14:paraId="71076E5A" w14:textId="2BCC5B23" w:rsidR="003344E2" w:rsidRDefault="003344E2" w:rsidP="003344E2">
            <w:pPr>
              <w:pStyle w:val="ListParagraph"/>
              <w:numPr>
                <w:ilvl w:val="0"/>
                <w:numId w:val="22"/>
              </w:numPr>
            </w:pPr>
            <w:r w:rsidRPr="00D0450D">
              <w:rPr>
                <w:bCs/>
              </w:rPr>
              <w:t>Interacting with Evacuees:</w:t>
            </w:r>
            <w:r>
              <w:rPr>
                <w:bCs/>
              </w:rPr>
              <w:t xml:space="preserve"> WADE</w:t>
            </w:r>
          </w:p>
          <w:p w14:paraId="30FE0698" w14:textId="3F01372C" w:rsidR="003344E2" w:rsidRDefault="003344E2" w:rsidP="003344E2">
            <w:pPr>
              <w:pStyle w:val="ListParagraph"/>
              <w:numPr>
                <w:ilvl w:val="0"/>
                <w:numId w:val="22"/>
              </w:numPr>
            </w:pPr>
            <w:r>
              <w:rPr>
                <w:b/>
                <w:bCs/>
              </w:rPr>
              <w:t>Discuss What You’ve Learned</w:t>
            </w:r>
          </w:p>
          <w:p w14:paraId="7EC7CED0" w14:textId="77777777" w:rsidR="0038524E" w:rsidRDefault="0038524E" w:rsidP="003344E2">
            <w:pPr>
              <w:pStyle w:val="ListParagraph"/>
              <w:numPr>
                <w:ilvl w:val="0"/>
                <w:numId w:val="22"/>
              </w:numPr>
            </w:pPr>
            <w:r>
              <w:t>Worker Self-Care</w:t>
            </w:r>
          </w:p>
          <w:p w14:paraId="376430ED" w14:textId="0FECED06" w:rsidR="003344E2" w:rsidRDefault="003344E2" w:rsidP="003344E2">
            <w:pPr>
              <w:pStyle w:val="ListParagraph"/>
              <w:numPr>
                <w:ilvl w:val="0"/>
                <w:numId w:val="22"/>
              </w:numPr>
            </w:pPr>
            <w:r>
              <w:rPr>
                <w:b/>
                <w:bCs/>
              </w:rPr>
              <w:t>Discuss What You’ve Learned</w:t>
            </w:r>
          </w:p>
          <w:p w14:paraId="16D268A4" w14:textId="77777777" w:rsidR="0038524E" w:rsidRDefault="0038524E" w:rsidP="003344E2">
            <w:pPr>
              <w:pStyle w:val="ListParagraph"/>
              <w:numPr>
                <w:ilvl w:val="0"/>
                <w:numId w:val="22"/>
              </w:numPr>
            </w:pPr>
            <w:r>
              <w:rPr>
                <w:b/>
                <w:bCs/>
              </w:rPr>
              <w:t>In Small Groups:</w:t>
            </w:r>
            <w:r>
              <w:t xml:space="preserve"> What does a Level One Responder do? (15 minutes)</w:t>
            </w:r>
          </w:p>
          <w:p w14:paraId="390EA69A" w14:textId="20CB025D" w:rsidR="00485346" w:rsidRDefault="00485346" w:rsidP="003344E2">
            <w:pPr>
              <w:pStyle w:val="ListParagraph"/>
              <w:numPr>
                <w:ilvl w:val="0"/>
                <w:numId w:val="22"/>
              </w:numPr>
            </w:pPr>
            <w:r>
              <w:rPr>
                <w:b/>
              </w:rPr>
              <w:t>In Small Groups</w:t>
            </w:r>
            <w:r>
              <w:rPr>
                <w:bCs/>
              </w:rPr>
              <w:t>: Exercise Questions</w:t>
            </w:r>
          </w:p>
        </w:tc>
      </w:tr>
      <w:tr w:rsidR="00D37F9B" w14:paraId="2DC05C6B" w14:textId="77777777" w:rsidTr="0032277B">
        <w:tc>
          <w:tcPr>
            <w:tcW w:w="819" w:type="pct"/>
          </w:tcPr>
          <w:p w14:paraId="429CC964" w14:textId="2B90A13F" w:rsidR="00D37F9B" w:rsidRDefault="0038524E" w:rsidP="00FE01A8">
            <w:proofErr w:type="gramStart"/>
            <w:r>
              <w:lastRenderedPageBreak/>
              <w:t>1120  -</w:t>
            </w:r>
            <w:proofErr w:type="gramEnd"/>
            <w:r>
              <w:t xml:space="preserve"> 1150 </w:t>
            </w:r>
          </w:p>
        </w:tc>
        <w:tc>
          <w:tcPr>
            <w:tcW w:w="464" w:type="pct"/>
          </w:tcPr>
          <w:p w14:paraId="13E6DCE5" w14:textId="1E80BE89" w:rsidR="00D37F9B" w:rsidRDefault="00875445" w:rsidP="00FE01A8">
            <w:pPr>
              <w:jc w:val="center"/>
            </w:pPr>
            <w:r>
              <w:t>30</w:t>
            </w:r>
          </w:p>
        </w:tc>
        <w:tc>
          <w:tcPr>
            <w:tcW w:w="3717" w:type="pct"/>
          </w:tcPr>
          <w:p w14:paraId="7047E06C" w14:textId="77777777" w:rsidR="00D37F9B" w:rsidRDefault="00875445" w:rsidP="0038524E">
            <w:r>
              <w:t>Quiz</w:t>
            </w:r>
          </w:p>
          <w:p w14:paraId="2A86A94D" w14:textId="77777777" w:rsidR="00875445" w:rsidRDefault="0038524E" w:rsidP="009B0836">
            <w:pPr>
              <w:pStyle w:val="ListParagraph"/>
              <w:numPr>
                <w:ilvl w:val="0"/>
                <w:numId w:val="22"/>
              </w:numPr>
            </w:pPr>
            <w:r>
              <w:rPr>
                <w:b/>
                <w:bCs/>
              </w:rPr>
              <w:t>On Your Own</w:t>
            </w:r>
            <w:r>
              <w:t>: Complete the Quiz (15 minutes)</w:t>
            </w:r>
          </w:p>
          <w:p w14:paraId="1AB50653" w14:textId="0A77AD0C" w:rsidR="0038524E" w:rsidRDefault="0038524E" w:rsidP="009B0836">
            <w:pPr>
              <w:pStyle w:val="ListParagraph"/>
              <w:numPr>
                <w:ilvl w:val="0"/>
                <w:numId w:val="22"/>
              </w:numPr>
            </w:pPr>
            <w:r>
              <w:rPr>
                <w:b/>
                <w:bCs/>
              </w:rPr>
              <w:t>As a Group</w:t>
            </w:r>
            <w:r w:rsidRPr="0038524E">
              <w:t>:</w:t>
            </w:r>
            <w:r>
              <w:t xml:space="preserve">  Discuss the Quiz (15 minutes)</w:t>
            </w:r>
          </w:p>
        </w:tc>
      </w:tr>
      <w:tr w:rsidR="00875445" w14:paraId="7BFD41F7" w14:textId="77777777" w:rsidTr="0032277B">
        <w:tc>
          <w:tcPr>
            <w:tcW w:w="819" w:type="pct"/>
          </w:tcPr>
          <w:p w14:paraId="1ABC6415" w14:textId="52B176C8" w:rsidR="00875445" w:rsidRDefault="0038524E" w:rsidP="00FE01A8">
            <w:r>
              <w:t>1150 - 1200</w:t>
            </w:r>
          </w:p>
        </w:tc>
        <w:tc>
          <w:tcPr>
            <w:tcW w:w="464" w:type="pct"/>
          </w:tcPr>
          <w:p w14:paraId="485836C5" w14:textId="0AAD28F0" w:rsidR="00875445" w:rsidRDefault="00875445" w:rsidP="00FE01A8">
            <w:pPr>
              <w:jc w:val="center"/>
            </w:pPr>
            <w:r>
              <w:t>10</w:t>
            </w:r>
          </w:p>
        </w:tc>
        <w:tc>
          <w:tcPr>
            <w:tcW w:w="3717" w:type="pct"/>
          </w:tcPr>
          <w:p w14:paraId="4ACE8E7A" w14:textId="77777777" w:rsidR="00875445" w:rsidRDefault="00875445" w:rsidP="0038524E">
            <w:r>
              <w:t>Conclusion</w:t>
            </w:r>
          </w:p>
          <w:p w14:paraId="5ECE6595" w14:textId="77777777" w:rsidR="0038524E" w:rsidRDefault="0038524E" w:rsidP="0038524E">
            <w:pPr>
              <w:pStyle w:val="ListParagraph"/>
              <w:numPr>
                <w:ilvl w:val="0"/>
                <w:numId w:val="22"/>
              </w:numPr>
            </w:pPr>
            <w:r w:rsidRPr="00EC54EE">
              <w:t>Course Feedback</w:t>
            </w:r>
          </w:p>
          <w:p w14:paraId="2F1BE749" w14:textId="77777777" w:rsidR="0038524E" w:rsidRDefault="0038524E" w:rsidP="0038524E">
            <w:pPr>
              <w:pStyle w:val="ListParagraph"/>
              <w:numPr>
                <w:ilvl w:val="0"/>
                <w:numId w:val="22"/>
              </w:numPr>
            </w:pPr>
            <w:r>
              <w:t>Student Information Form</w:t>
            </w:r>
          </w:p>
          <w:p w14:paraId="7B3A05CB" w14:textId="5C84B369" w:rsidR="00875445" w:rsidRDefault="0038524E" w:rsidP="0038524E">
            <w:pPr>
              <w:pStyle w:val="ListParagraph"/>
              <w:numPr>
                <w:ilvl w:val="0"/>
                <w:numId w:val="22"/>
              </w:numPr>
            </w:pPr>
            <w:r>
              <w:t>Questions or Comments?</w:t>
            </w:r>
          </w:p>
        </w:tc>
      </w:tr>
      <w:tr w:rsidR="008C6F40" w14:paraId="3247DF47" w14:textId="77777777" w:rsidTr="0032277B">
        <w:tc>
          <w:tcPr>
            <w:tcW w:w="819" w:type="pct"/>
            <w:shd w:val="clear" w:color="auto" w:fill="C8CAE7" w:themeFill="text2" w:themeFillTint="33"/>
          </w:tcPr>
          <w:p w14:paraId="47A64C89" w14:textId="77777777" w:rsidR="008C6F40" w:rsidRDefault="008C6F40" w:rsidP="00FE01A8"/>
        </w:tc>
        <w:tc>
          <w:tcPr>
            <w:tcW w:w="464" w:type="pct"/>
            <w:shd w:val="clear" w:color="auto" w:fill="C8CAE7" w:themeFill="text2" w:themeFillTint="33"/>
          </w:tcPr>
          <w:p w14:paraId="51D3118A" w14:textId="316BE3EE" w:rsidR="00875445" w:rsidRDefault="00875445" w:rsidP="00875445">
            <w:pPr>
              <w:jc w:val="center"/>
            </w:pPr>
            <w:r>
              <w:fldChar w:fldCharType="begin"/>
            </w:r>
            <w:r>
              <w:instrText xml:space="preserve"> =SUM(ABOVE) </w:instrText>
            </w:r>
            <w:r>
              <w:fldChar w:fldCharType="separate"/>
            </w:r>
            <w:r>
              <w:rPr>
                <w:noProof/>
              </w:rPr>
              <w:t>180</w:t>
            </w:r>
            <w:r>
              <w:fldChar w:fldCharType="end"/>
            </w:r>
          </w:p>
        </w:tc>
        <w:tc>
          <w:tcPr>
            <w:tcW w:w="3717" w:type="pct"/>
            <w:shd w:val="clear" w:color="auto" w:fill="C8CAE7" w:themeFill="text2" w:themeFillTint="33"/>
          </w:tcPr>
          <w:p w14:paraId="2954B8F2" w14:textId="347DDEC6" w:rsidR="008C6F40" w:rsidRDefault="008C6F40" w:rsidP="008C6F40">
            <w:pPr>
              <w:pStyle w:val="Heading6"/>
              <w:jc w:val="left"/>
            </w:pPr>
            <w:r>
              <w:t xml:space="preserve">Total </w:t>
            </w:r>
            <w:r w:rsidR="00875445">
              <w:t>180</w:t>
            </w:r>
            <w:r>
              <w:t xml:space="preserve"> Minutes </w:t>
            </w:r>
          </w:p>
        </w:tc>
      </w:tr>
    </w:tbl>
    <w:p w14:paraId="0A4D6596" w14:textId="77777777" w:rsidR="00FB3999" w:rsidRDefault="00FB3999" w:rsidP="00DF5069">
      <w:pPr>
        <w:rPr>
          <w:sz w:val="18"/>
          <w:szCs w:val="18"/>
        </w:rPr>
      </w:pPr>
    </w:p>
    <w:p w14:paraId="0502C6BC" w14:textId="77777777" w:rsidR="00274047" w:rsidRPr="002162FA" w:rsidRDefault="00274047" w:rsidP="00274047">
      <w:pPr>
        <w:pStyle w:val="Heading1"/>
      </w:pPr>
      <w:bookmarkStart w:id="18" w:name="_Toc184214181"/>
      <w:bookmarkStart w:id="19" w:name="_Toc184214341"/>
      <w:bookmarkStart w:id="20" w:name="_Toc184214401"/>
      <w:r w:rsidRPr="002162FA">
        <w:t>Course Materials</w:t>
      </w:r>
      <w:r>
        <w:t xml:space="preserve"> and Program</w:t>
      </w:r>
      <w:r w:rsidRPr="002162FA">
        <w:t xml:space="preserve"> Feedback</w:t>
      </w:r>
      <w:bookmarkEnd w:id="18"/>
      <w:bookmarkEnd w:id="19"/>
      <w:bookmarkEnd w:id="20"/>
    </w:p>
    <w:p w14:paraId="568EBFAF" w14:textId="77777777" w:rsidR="00274047" w:rsidRPr="002162FA" w:rsidRDefault="00274047" w:rsidP="00274047">
      <w:pPr>
        <w:spacing w:before="0" w:after="160" w:line="259" w:lineRule="auto"/>
      </w:pPr>
      <w:r w:rsidRPr="002162FA">
        <w:t>If you have feedback about course materials</w:t>
      </w:r>
      <w:r>
        <w:t xml:space="preserve">, or the community-led training program, </w:t>
      </w:r>
      <w:r w:rsidRPr="002162FA">
        <w:t>that you would like to share with JIBC</w:t>
      </w:r>
      <w:r>
        <w:t xml:space="preserve">, e-mail </w:t>
      </w:r>
      <w:hyperlink r:id="rId11" w:history="1">
        <w:r w:rsidRPr="00B9638E">
          <w:rPr>
            <w:rStyle w:val="Hyperlink"/>
          </w:rPr>
          <w:t>ess@jibc.ca</w:t>
        </w:r>
      </w:hyperlink>
      <w:r>
        <w:t xml:space="preserve">. You may also use the </w:t>
      </w:r>
      <w:hyperlink r:id="rId12" w:history="1">
        <w:r w:rsidRPr="00F709D7">
          <w:rPr>
            <w:rStyle w:val="Hyperlink"/>
          </w:rPr>
          <w:t>feedback form</w:t>
        </w:r>
      </w:hyperlink>
      <w:r>
        <w:t>.</w:t>
      </w:r>
    </w:p>
    <w:p w14:paraId="06E5BF54" w14:textId="1EA147CB" w:rsidR="00DD7DEB" w:rsidRPr="0038524E" w:rsidRDefault="00DD7DEB" w:rsidP="0038524E">
      <w:pPr>
        <w:spacing w:before="0" w:after="160" w:line="259" w:lineRule="auto"/>
        <w:rPr>
          <w:sz w:val="18"/>
          <w:szCs w:val="18"/>
        </w:rPr>
      </w:pPr>
    </w:p>
    <w:sectPr w:rsidR="00DD7DEB" w:rsidRPr="0038524E" w:rsidSect="0025416D">
      <w:headerReference w:type="default" r:id="rId13"/>
      <w:footerReference w:type="default" r:id="rId14"/>
      <w:type w:val="oddPage"/>
      <w:pgSz w:w="12240" w:h="15840" w:code="1"/>
      <w:pgMar w:top="1440" w:right="1080" w:bottom="144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B1C18" w14:textId="77777777" w:rsidR="00052312" w:rsidRDefault="00052312" w:rsidP="00EB2BE4">
      <w:pPr>
        <w:spacing w:after="0" w:line="240" w:lineRule="auto"/>
      </w:pPr>
      <w:r>
        <w:separator/>
      </w:r>
    </w:p>
    <w:p w14:paraId="14E19665" w14:textId="77777777" w:rsidR="00052312" w:rsidRDefault="00052312"/>
  </w:endnote>
  <w:endnote w:type="continuationSeparator" w:id="0">
    <w:p w14:paraId="70BF8811" w14:textId="77777777" w:rsidR="00052312" w:rsidRDefault="00052312" w:rsidP="00EB2BE4">
      <w:pPr>
        <w:spacing w:after="0" w:line="240" w:lineRule="auto"/>
      </w:pPr>
      <w:r>
        <w:continuationSeparator/>
      </w:r>
    </w:p>
    <w:p w14:paraId="7ED3E64A" w14:textId="77777777" w:rsidR="00052312" w:rsidRDefault="00052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52DE2" w14:textId="2BDCB58B" w:rsidR="004509AD" w:rsidRPr="00BD3A39" w:rsidRDefault="008C6F40" w:rsidP="00251C29">
    <w:pPr>
      <w:pStyle w:val="Footer"/>
      <w:tabs>
        <w:tab w:val="clear" w:pos="9360"/>
        <w:tab w:val="right" w:pos="10080"/>
      </w:tabs>
    </w:pPr>
    <w:r>
      <w:t>EMRG-</w:t>
    </w:r>
    <w:r w:rsidR="00052312">
      <w:t>1607</w:t>
    </w:r>
    <w:r w:rsidR="00D37F9B">
      <w:t xml:space="preserve"> </w:t>
    </w:r>
    <w:r w:rsidR="00052312">
      <w:t>Level 1 ess</w:t>
    </w:r>
    <w:r>
      <w:tab/>
    </w:r>
    <w:r>
      <w:tab/>
    </w:r>
    <w:r w:rsidRPr="008C6F40">
      <w:t xml:space="preserve">Page </w:t>
    </w:r>
    <w:r w:rsidRPr="008C6F40">
      <w:fldChar w:fldCharType="begin"/>
    </w:r>
    <w:r w:rsidRPr="008C6F40">
      <w:instrText xml:space="preserve"> PAGE   \* MERGEFORMAT </w:instrText>
    </w:r>
    <w:r w:rsidRPr="008C6F40">
      <w:fldChar w:fldCharType="separate"/>
    </w:r>
    <w:r w:rsidRPr="008C6F40">
      <w:t>1</w:t>
    </w:r>
    <w:r w:rsidRPr="008C6F4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5635A" w14:textId="77777777" w:rsidR="00052312" w:rsidRDefault="00052312" w:rsidP="00EB2BE4">
      <w:pPr>
        <w:spacing w:after="0" w:line="240" w:lineRule="auto"/>
      </w:pPr>
      <w:r>
        <w:separator/>
      </w:r>
    </w:p>
    <w:p w14:paraId="186143B9" w14:textId="77777777" w:rsidR="00052312" w:rsidRDefault="00052312"/>
  </w:footnote>
  <w:footnote w:type="continuationSeparator" w:id="0">
    <w:p w14:paraId="68A762C3" w14:textId="77777777" w:rsidR="00052312" w:rsidRDefault="00052312" w:rsidP="00EB2BE4">
      <w:pPr>
        <w:spacing w:after="0" w:line="240" w:lineRule="auto"/>
      </w:pPr>
      <w:r>
        <w:continuationSeparator/>
      </w:r>
    </w:p>
    <w:p w14:paraId="7884BCB6" w14:textId="77777777" w:rsidR="00052312" w:rsidRDefault="000523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72689" w14:textId="624E6A75" w:rsidR="005820A2" w:rsidRDefault="005820A2" w:rsidP="00484BBA">
    <w:pPr>
      <w:pStyle w:val="Header"/>
      <w:jc w:val="right"/>
    </w:pPr>
  </w:p>
  <w:p w14:paraId="616E2D22" w14:textId="09A884CA" w:rsidR="004509AD" w:rsidRDefault="008B1C52" w:rsidP="004509AD">
    <w:pPr>
      <w:pStyle w:val="Header"/>
      <w:jc w:val="right"/>
    </w:pPr>
    <w:r>
      <w:t>Course Materials</w:t>
    </w:r>
    <w:r w:rsidR="008C6F40">
      <w:t xml:space="preserve"> Guide</w:t>
    </w:r>
  </w:p>
  <w:p w14:paraId="5AC6699C" w14:textId="2D22CBBE" w:rsidR="004509AD" w:rsidRDefault="004509AD" w:rsidP="004509AD">
    <w:pPr>
      <w:pStyle w:val="Header"/>
      <w:jc w:val="right"/>
    </w:pPr>
    <w:r>
      <w:t>EMRG-</w:t>
    </w:r>
    <w:r w:rsidR="00052312">
      <w:t>1607</w:t>
    </w:r>
    <w:r w:rsidR="008C6F40">
      <w:t xml:space="preserve"> </w:t>
    </w:r>
    <w:r w:rsidR="00052312">
      <w:t>Level 1 ESS</w:t>
    </w:r>
  </w:p>
  <w:p w14:paraId="08CE73F8" w14:textId="77777777" w:rsidR="004509AD" w:rsidRPr="00484BBA" w:rsidRDefault="004509AD" w:rsidP="00450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0248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72EFF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CA4F2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EBCC2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520B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9603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22C1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9AD9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AE55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14B2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D2BB8"/>
    <w:multiLevelType w:val="hybridMultilevel"/>
    <w:tmpl w:val="CAD26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0094FBF"/>
    <w:multiLevelType w:val="hybridMultilevel"/>
    <w:tmpl w:val="37F88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264476C"/>
    <w:multiLevelType w:val="hybridMultilevel"/>
    <w:tmpl w:val="6602B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E7703E2"/>
    <w:multiLevelType w:val="hybridMultilevel"/>
    <w:tmpl w:val="86E221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EA5933"/>
    <w:multiLevelType w:val="hybridMultilevel"/>
    <w:tmpl w:val="A0CC5EFA"/>
    <w:lvl w:ilvl="0" w:tplc="C0D4FC8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85926D8"/>
    <w:multiLevelType w:val="hybridMultilevel"/>
    <w:tmpl w:val="637ACF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A925804"/>
    <w:multiLevelType w:val="hybridMultilevel"/>
    <w:tmpl w:val="CB261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33E7C89"/>
    <w:multiLevelType w:val="hybridMultilevel"/>
    <w:tmpl w:val="8BF0E3A6"/>
    <w:lvl w:ilvl="0" w:tplc="EC00451C">
      <w:start w:val="1"/>
      <w:numFmt w:val="decimal"/>
      <w:pStyle w:val="QuizQuestions"/>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615CA3"/>
    <w:multiLevelType w:val="hybridMultilevel"/>
    <w:tmpl w:val="AAEEE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9970FC5"/>
    <w:multiLevelType w:val="hybridMultilevel"/>
    <w:tmpl w:val="6930E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2323EC"/>
    <w:multiLevelType w:val="hybridMultilevel"/>
    <w:tmpl w:val="9BE29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0233BE"/>
    <w:multiLevelType w:val="hybridMultilevel"/>
    <w:tmpl w:val="55AE8DD4"/>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2" w15:restartNumberingAfterBreak="0">
    <w:nsid w:val="46AB55E0"/>
    <w:multiLevelType w:val="hybridMultilevel"/>
    <w:tmpl w:val="9A3A2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8431D7"/>
    <w:multiLevelType w:val="hybridMultilevel"/>
    <w:tmpl w:val="85906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CB7BEC"/>
    <w:multiLevelType w:val="hybridMultilevel"/>
    <w:tmpl w:val="DB9C7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FBC2C8B"/>
    <w:multiLevelType w:val="hybridMultilevel"/>
    <w:tmpl w:val="FBB63B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2DC0E3D"/>
    <w:multiLevelType w:val="hybridMultilevel"/>
    <w:tmpl w:val="EBB2A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082AFA"/>
    <w:multiLevelType w:val="hybridMultilevel"/>
    <w:tmpl w:val="E256B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584FF5"/>
    <w:multiLevelType w:val="hybridMultilevel"/>
    <w:tmpl w:val="7346CEF4"/>
    <w:lvl w:ilvl="0" w:tplc="FF0882A2">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11642B2"/>
    <w:multiLevelType w:val="hybridMultilevel"/>
    <w:tmpl w:val="C24C5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D646D08"/>
    <w:multiLevelType w:val="hybridMultilevel"/>
    <w:tmpl w:val="225A2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9B18E3"/>
    <w:multiLevelType w:val="hybridMultilevel"/>
    <w:tmpl w:val="35267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432027F"/>
    <w:multiLevelType w:val="hybridMultilevel"/>
    <w:tmpl w:val="DA128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5CF5261"/>
    <w:multiLevelType w:val="hybridMultilevel"/>
    <w:tmpl w:val="DD9C49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D55E0A"/>
    <w:multiLevelType w:val="hybridMultilevel"/>
    <w:tmpl w:val="D7AA28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02404036">
    <w:abstractNumId w:val="28"/>
  </w:num>
  <w:num w:numId="2" w16cid:durableId="784690387">
    <w:abstractNumId w:val="9"/>
  </w:num>
  <w:num w:numId="3" w16cid:durableId="1218929698">
    <w:abstractNumId w:val="7"/>
  </w:num>
  <w:num w:numId="4" w16cid:durableId="911432619">
    <w:abstractNumId w:val="6"/>
  </w:num>
  <w:num w:numId="5" w16cid:durableId="489180712">
    <w:abstractNumId w:val="5"/>
  </w:num>
  <w:num w:numId="6" w16cid:durableId="1851065954">
    <w:abstractNumId w:val="4"/>
  </w:num>
  <w:num w:numId="7" w16cid:durableId="1388648754">
    <w:abstractNumId w:val="8"/>
  </w:num>
  <w:num w:numId="8" w16cid:durableId="103114439">
    <w:abstractNumId w:val="3"/>
  </w:num>
  <w:num w:numId="9" w16cid:durableId="471557013">
    <w:abstractNumId w:val="2"/>
  </w:num>
  <w:num w:numId="10" w16cid:durableId="1259677490">
    <w:abstractNumId w:val="1"/>
  </w:num>
  <w:num w:numId="11" w16cid:durableId="1476869640">
    <w:abstractNumId w:val="0"/>
  </w:num>
  <w:num w:numId="12" w16cid:durableId="149323211">
    <w:abstractNumId w:val="17"/>
  </w:num>
  <w:num w:numId="13" w16cid:durableId="1986084280">
    <w:abstractNumId w:val="18"/>
  </w:num>
  <w:num w:numId="14" w16cid:durableId="1801412058">
    <w:abstractNumId w:val="21"/>
  </w:num>
  <w:num w:numId="15" w16cid:durableId="1335450019">
    <w:abstractNumId w:val="24"/>
  </w:num>
  <w:num w:numId="16" w16cid:durableId="1207180037">
    <w:abstractNumId w:val="20"/>
  </w:num>
  <w:num w:numId="17" w16cid:durableId="692925698">
    <w:abstractNumId w:val="22"/>
  </w:num>
  <w:num w:numId="18" w16cid:durableId="1996446880">
    <w:abstractNumId w:val="14"/>
  </w:num>
  <w:num w:numId="19" w16cid:durableId="1201433110">
    <w:abstractNumId w:val="11"/>
  </w:num>
  <w:num w:numId="20" w16cid:durableId="1877766483">
    <w:abstractNumId w:val="26"/>
  </w:num>
  <w:num w:numId="21" w16cid:durableId="2114395697">
    <w:abstractNumId w:val="30"/>
  </w:num>
  <w:num w:numId="22" w16cid:durableId="1532719088">
    <w:abstractNumId w:val="13"/>
  </w:num>
  <w:num w:numId="23" w16cid:durableId="473328067">
    <w:abstractNumId w:val="16"/>
  </w:num>
  <w:num w:numId="24" w16cid:durableId="769744553">
    <w:abstractNumId w:val="19"/>
  </w:num>
  <w:num w:numId="25" w16cid:durableId="407773113">
    <w:abstractNumId w:val="15"/>
  </w:num>
  <w:num w:numId="26" w16cid:durableId="1682051958">
    <w:abstractNumId w:val="25"/>
  </w:num>
  <w:num w:numId="27" w16cid:durableId="1262838169">
    <w:abstractNumId w:val="10"/>
  </w:num>
  <w:num w:numId="28" w16cid:durableId="82917154">
    <w:abstractNumId w:val="29"/>
  </w:num>
  <w:num w:numId="29" w16cid:durableId="2077167807">
    <w:abstractNumId w:val="12"/>
  </w:num>
  <w:num w:numId="30" w16cid:durableId="1379931937">
    <w:abstractNumId w:val="31"/>
  </w:num>
  <w:num w:numId="31" w16cid:durableId="1459493484">
    <w:abstractNumId w:val="27"/>
  </w:num>
  <w:num w:numId="32" w16cid:durableId="1364938126">
    <w:abstractNumId w:val="32"/>
  </w:num>
  <w:num w:numId="33" w16cid:durableId="396978007">
    <w:abstractNumId w:val="23"/>
  </w:num>
  <w:num w:numId="34" w16cid:durableId="1412585146">
    <w:abstractNumId w:val="33"/>
  </w:num>
  <w:num w:numId="35" w16cid:durableId="448353692">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12"/>
    <w:rsid w:val="00004AD8"/>
    <w:rsid w:val="00015FA2"/>
    <w:rsid w:val="000275A2"/>
    <w:rsid w:val="00027A2B"/>
    <w:rsid w:val="00027BE2"/>
    <w:rsid w:val="00033469"/>
    <w:rsid w:val="00035C66"/>
    <w:rsid w:val="00040BEC"/>
    <w:rsid w:val="0004219F"/>
    <w:rsid w:val="0004799F"/>
    <w:rsid w:val="00052312"/>
    <w:rsid w:val="00052716"/>
    <w:rsid w:val="00053C69"/>
    <w:rsid w:val="00057041"/>
    <w:rsid w:val="00075CC9"/>
    <w:rsid w:val="00080E62"/>
    <w:rsid w:val="0008280E"/>
    <w:rsid w:val="00087DC6"/>
    <w:rsid w:val="00090B6A"/>
    <w:rsid w:val="000A00F9"/>
    <w:rsid w:val="000A0554"/>
    <w:rsid w:val="000A0D41"/>
    <w:rsid w:val="000A673B"/>
    <w:rsid w:val="000B0C28"/>
    <w:rsid w:val="000B7042"/>
    <w:rsid w:val="000D1843"/>
    <w:rsid w:val="000D387C"/>
    <w:rsid w:val="000D469A"/>
    <w:rsid w:val="001013B6"/>
    <w:rsid w:val="00111692"/>
    <w:rsid w:val="00113308"/>
    <w:rsid w:val="00124564"/>
    <w:rsid w:val="00125C5E"/>
    <w:rsid w:val="00126475"/>
    <w:rsid w:val="00130B9F"/>
    <w:rsid w:val="00135B2E"/>
    <w:rsid w:val="00154611"/>
    <w:rsid w:val="00162CB7"/>
    <w:rsid w:val="00172DFA"/>
    <w:rsid w:val="00181753"/>
    <w:rsid w:val="0018401A"/>
    <w:rsid w:val="001857A3"/>
    <w:rsid w:val="00187D31"/>
    <w:rsid w:val="00190198"/>
    <w:rsid w:val="00191CC7"/>
    <w:rsid w:val="00192CB6"/>
    <w:rsid w:val="00197C26"/>
    <w:rsid w:val="001A1049"/>
    <w:rsid w:val="001B530D"/>
    <w:rsid w:val="001B6C33"/>
    <w:rsid w:val="001D657F"/>
    <w:rsid w:val="001E1B87"/>
    <w:rsid w:val="00204289"/>
    <w:rsid w:val="00206625"/>
    <w:rsid w:val="00212DD9"/>
    <w:rsid w:val="00215987"/>
    <w:rsid w:val="00216C84"/>
    <w:rsid w:val="0022410B"/>
    <w:rsid w:val="00237EB7"/>
    <w:rsid w:val="00242CFD"/>
    <w:rsid w:val="002452C8"/>
    <w:rsid w:val="0024695F"/>
    <w:rsid w:val="002479A9"/>
    <w:rsid w:val="00251C29"/>
    <w:rsid w:val="0025416D"/>
    <w:rsid w:val="002558B5"/>
    <w:rsid w:val="00267809"/>
    <w:rsid w:val="00274047"/>
    <w:rsid w:val="00275638"/>
    <w:rsid w:val="00276FA9"/>
    <w:rsid w:val="002B3CD6"/>
    <w:rsid w:val="002C12A6"/>
    <w:rsid w:val="002C3C3E"/>
    <w:rsid w:val="002C3FFE"/>
    <w:rsid w:val="002E10F5"/>
    <w:rsid w:val="002E3E0E"/>
    <w:rsid w:val="002F5366"/>
    <w:rsid w:val="0030334D"/>
    <w:rsid w:val="00304A12"/>
    <w:rsid w:val="00312000"/>
    <w:rsid w:val="00314548"/>
    <w:rsid w:val="00315230"/>
    <w:rsid w:val="00317306"/>
    <w:rsid w:val="0032277B"/>
    <w:rsid w:val="003344E2"/>
    <w:rsid w:val="003376BF"/>
    <w:rsid w:val="00350241"/>
    <w:rsid w:val="00351834"/>
    <w:rsid w:val="00362B61"/>
    <w:rsid w:val="00364433"/>
    <w:rsid w:val="00384FBD"/>
    <w:rsid w:val="0038524E"/>
    <w:rsid w:val="00387359"/>
    <w:rsid w:val="003878BF"/>
    <w:rsid w:val="00395713"/>
    <w:rsid w:val="003B345D"/>
    <w:rsid w:val="003B76C7"/>
    <w:rsid w:val="003C63FE"/>
    <w:rsid w:val="003C7DD1"/>
    <w:rsid w:val="003D359B"/>
    <w:rsid w:val="003E4A29"/>
    <w:rsid w:val="003F00A1"/>
    <w:rsid w:val="003F01FB"/>
    <w:rsid w:val="00402FA2"/>
    <w:rsid w:val="00423AC3"/>
    <w:rsid w:val="004259CE"/>
    <w:rsid w:val="00431111"/>
    <w:rsid w:val="004317A6"/>
    <w:rsid w:val="0043296C"/>
    <w:rsid w:val="004367A8"/>
    <w:rsid w:val="0044710F"/>
    <w:rsid w:val="004509AD"/>
    <w:rsid w:val="00481FF8"/>
    <w:rsid w:val="00484BBA"/>
    <w:rsid w:val="00485346"/>
    <w:rsid w:val="0049011E"/>
    <w:rsid w:val="004972D1"/>
    <w:rsid w:val="004A10BF"/>
    <w:rsid w:val="004B5BBC"/>
    <w:rsid w:val="004C7073"/>
    <w:rsid w:val="004E0281"/>
    <w:rsid w:val="004F4D56"/>
    <w:rsid w:val="004F5DBF"/>
    <w:rsid w:val="00502ED7"/>
    <w:rsid w:val="00503E20"/>
    <w:rsid w:val="00505308"/>
    <w:rsid w:val="0051699A"/>
    <w:rsid w:val="005206C7"/>
    <w:rsid w:val="00526702"/>
    <w:rsid w:val="00536269"/>
    <w:rsid w:val="005403DA"/>
    <w:rsid w:val="00554AC7"/>
    <w:rsid w:val="00571443"/>
    <w:rsid w:val="00577A6B"/>
    <w:rsid w:val="005820A2"/>
    <w:rsid w:val="00590033"/>
    <w:rsid w:val="005B05B7"/>
    <w:rsid w:val="005C1F71"/>
    <w:rsid w:val="005C271B"/>
    <w:rsid w:val="005C6A7D"/>
    <w:rsid w:val="005D167C"/>
    <w:rsid w:val="005F6053"/>
    <w:rsid w:val="005F67AD"/>
    <w:rsid w:val="006000FE"/>
    <w:rsid w:val="00600D6A"/>
    <w:rsid w:val="00603952"/>
    <w:rsid w:val="006055CF"/>
    <w:rsid w:val="00612C57"/>
    <w:rsid w:val="00614393"/>
    <w:rsid w:val="0061453C"/>
    <w:rsid w:val="006402FB"/>
    <w:rsid w:val="00640DA3"/>
    <w:rsid w:val="00643503"/>
    <w:rsid w:val="00660FA7"/>
    <w:rsid w:val="00672598"/>
    <w:rsid w:val="00674312"/>
    <w:rsid w:val="006778E7"/>
    <w:rsid w:val="00681F0D"/>
    <w:rsid w:val="0068750B"/>
    <w:rsid w:val="00693C15"/>
    <w:rsid w:val="006A0924"/>
    <w:rsid w:val="006A1A7D"/>
    <w:rsid w:val="006A78C8"/>
    <w:rsid w:val="006C4962"/>
    <w:rsid w:val="006C7AB2"/>
    <w:rsid w:val="006D0E44"/>
    <w:rsid w:val="006D1A12"/>
    <w:rsid w:val="006D2BBC"/>
    <w:rsid w:val="006D68CF"/>
    <w:rsid w:val="006E2C86"/>
    <w:rsid w:val="006F2FBB"/>
    <w:rsid w:val="006F6366"/>
    <w:rsid w:val="006F6EEC"/>
    <w:rsid w:val="00702031"/>
    <w:rsid w:val="00710FBE"/>
    <w:rsid w:val="00712625"/>
    <w:rsid w:val="00741B68"/>
    <w:rsid w:val="00743B8B"/>
    <w:rsid w:val="00754291"/>
    <w:rsid w:val="00755463"/>
    <w:rsid w:val="00764618"/>
    <w:rsid w:val="0076534B"/>
    <w:rsid w:val="00773FB1"/>
    <w:rsid w:val="00774650"/>
    <w:rsid w:val="00781932"/>
    <w:rsid w:val="00790093"/>
    <w:rsid w:val="00790E0A"/>
    <w:rsid w:val="00796D8C"/>
    <w:rsid w:val="00797322"/>
    <w:rsid w:val="007A3A66"/>
    <w:rsid w:val="007B7CC3"/>
    <w:rsid w:val="007C4ADE"/>
    <w:rsid w:val="007C756A"/>
    <w:rsid w:val="007D6C58"/>
    <w:rsid w:val="007E22BD"/>
    <w:rsid w:val="007F1D1A"/>
    <w:rsid w:val="007F2E3B"/>
    <w:rsid w:val="007F67AF"/>
    <w:rsid w:val="00810715"/>
    <w:rsid w:val="00814C6A"/>
    <w:rsid w:val="008172DD"/>
    <w:rsid w:val="00821BE5"/>
    <w:rsid w:val="008227D1"/>
    <w:rsid w:val="008334B7"/>
    <w:rsid w:val="00833A58"/>
    <w:rsid w:val="00855544"/>
    <w:rsid w:val="00875445"/>
    <w:rsid w:val="008762A3"/>
    <w:rsid w:val="00882D4F"/>
    <w:rsid w:val="0088704C"/>
    <w:rsid w:val="008A031F"/>
    <w:rsid w:val="008B1C52"/>
    <w:rsid w:val="008B2002"/>
    <w:rsid w:val="008B4532"/>
    <w:rsid w:val="008B49E3"/>
    <w:rsid w:val="008C6F40"/>
    <w:rsid w:val="008D08FF"/>
    <w:rsid w:val="008D1BF7"/>
    <w:rsid w:val="008E3633"/>
    <w:rsid w:val="008F4D7D"/>
    <w:rsid w:val="009017F8"/>
    <w:rsid w:val="00910144"/>
    <w:rsid w:val="009122BE"/>
    <w:rsid w:val="009131C3"/>
    <w:rsid w:val="00915C6C"/>
    <w:rsid w:val="00931205"/>
    <w:rsid w:val="00933643"/>
    <w:rsid w:val="0094477B"/>
    <w:rsid w:val="00947099"/>
    <w:rsid w:val="009528B5"/>
    <w:rsid w:val="00962A4E"/>
    <w:rsid w:val="0096601F"/>
    <w:rsid w:val="0096733D"/>
    <w:rsid w:val="00992B3F"/>
    <w:rsid w:val="009A151E"/>
    <w:rsid w:val="009A6770"/>
    <w:rsid w:val="009B0836"/>
    <w:rsid w:val="009B5525"/>
    <w:rsid w:val="009D0757"/>
    <w:rsid w:val="009E1DBB"/>
    <w:rsid w:val="009F01BE"/>
    <w:rsid w:val="009F101A"/>
    <w:rsid w:val="009F4EF8"/>
    <w:rsid w:val="009F6507"/>
    <w:rsid w:val="00A01FED"/>
    <w:rsid w:val="00A121D2"/>
    <w:rsid w:val="00A13BCB"/>
    <w:rsid w:val="00A14BE2"/>
    <w:rsid w:val="00A14F54"/>
    <w:rsid w:val="00A34247"/>
    <w:rsid w:val="00A37E87"/>
    <w:rsid w:val="00A50515"/>
    <w:rsid w:val="00A5632C"/>
    <w:rsid w:val="00A61988"/>
    <w:rsid w:val="00A72AE8"/>
    <w:rsid w:val="00A73AAA"/>
    <w:rsid w:val="00A77B4D"/>
    <w:rsid w:val="00A85C07"/>
    <w:rsid w:val="00A900A4"/>
    <w:rsid w:val="00A918B7"/>
    <w:rsid w:val="00A95AE6"/>
    <w:rsid w:val="00AA0128"/>
    <w:rsid w:val="00AB2811"/>
    <w:rsid w:val="00AB614C"/>
    <w:rsid w:val="00AB772D"/>
    <w:rsid w:val="00AC2418"/>
    <w:rsid w:val="00AF4244"/>
    <w:rsid w:val="00AF5E85"/>
    <w:rsid w:val="00B15A2C"/>
    <w:rsid w:val="00B325B8"/>
    <w:rsid w:val="00B369B4"/>
    <w:rsid w:val="00B37922"/>
    <w:rsid w:val="00B404E7"/>
    <w:rsid w:val="00B54F7C"/>
    <w:rsid w:val="00B61506"/>
    <w:rsid w:val="00B61D9D"/>
    <w:rsid w:val="00B7513E"/>
    <w:rsid w:val="00B871AF"/>
    <w:rsid w:val="00B951A6"/>
    <w:rsid w:val="00BA3B82"/>
    <w:rsid w:val="00BB49A7"/>
    <w:rsid w:val="00BB7CDF"/>
    <w:rsid w:val="00BD2883"/>
    <w:rsid w:val="00BD3A39"/>
    <w:rsid w:val="00BF1347"/>
    <w:rsid w:val="00BF3EF2"/>
    <w:rsid w:val="00BF7650"/>
    <w:rsid w:val="00C07AD4"/>
    <w:rsid w:val="00C1431D"/>
    <w:rsid w:val="00C1536F"/>
    <w:rsid w:val="00C3273B"/>
    <w:rsid w:val="00C375B8"/>
    <w:rsid w:val="00C518E2"/>
    <w:rsid w:val="00C5241F"/>
    <w:rsid w:val="00C642FA"/>
    <w:rsid w:val="00C64F6F"/>
    <w:rsid w:val="00C7218E"/>
    <w:rsid w:val="00C771CD"/>
    <w:rsid w:val="00C93437"/>
    <w:rsid w:val="00C95235"/>
    <w:rsid w:val="00C953BD"/>
    <w:rsid w:val="00CA4AB5"/>
    <w:rsid w:val="00CA66AF"/>
    <w:rsid w:val="00CB39AF"/>
    <w:rsid w:val="00CC1D65"/>
    <w:rsid w:val="00CD1B24"/>
    <w:rsid w:val="00CD403B"/>
    <w:rsid w:val="00CE2367"/>
    <w:rsid w:val="00CF12D6"/>
    <w:rsid w:val="00CF7763"/>
    <w:rsid w:val="00D01FFC"/>
    <w:rsid w:val="00D02338"/>
    <w:rsid w:val="00D03193"/>
    <w:rsid w:val="00D07180"/>
    <w:rsid w:val="00D07671"/>
    <w:rsid w:val="00D13778"/>
    <w:rsid w:val="00D13880"/>
    <w:rsid w:val="00D13B5F"/>
    <w:rsid w:val="00D13D87"/>
    <w:rsid w:val="00D14AD1"/>
    <w:rsid w:val="00D150AD"/>
    <w:rsid w:val="00D26962"/>
    <w:rsid w:val="00D37CF3"/>
    <w:rsid w:val="00D37F9B"/>
    <w:rsid w:val="00D44100"/>
    <w:rsid w:val="00D55A6B"/>
    <w:rsid w:val="00D63FD1"/>
    <w:rsid w:val="00D74FF8"/>
    <w:rsid w:val="00D8116C"/>
    <w:rsid w:val="00D912C0"/>
    <w:rsid w:val="00D9762B"/>
    <w:rsid w:val="00DA1E24"/>
    <w:rsid w:val="00DA53EA"/>
    <w:rsid w:val="00DA5870"/>
    <w:rsid w:val="00DB3950"/>
    <w:rsid w:val="00DB4A8B"/>
    <w:rsid w:val="00DB6DF0"/>
    <w:rsid w:val="00DB7292"/>
    <w:rsid w:val="00DB7C0D"/>
    <w:rsid w:val="00DC3D97"/>
    <w:rsid w:val="00DC6155"/>
    <w:rsid w:val="00DD14B1"/>
    <w:rsid w:val="00DD4D5A"/>
    <w:rsid w:val="00DD5668"/>
    <w:rsid w:val="00DD65EB"/>
    <w:rsid w:val="00DD70C3"/>
    <w:rsid w:val="00DD7ABC"/>
    <w:rsid w:val="00DD7DEB"/>
    <w:rsid w:val="00DE23B6"/>
    <w:rsid w:val="00DF0344"/>
    <w:rsid w:val="00DF5069"/>
    <w:rsid w:val="00E025B3"/>
    <w:rsid w:val="00E07A6B"/>
    <w:rsid w:val="00E10335"/>
    <w:rsid w:val="00E111B2"/>
    <w:rsid w:val="00E15C3E"/>
    <w:rsid w:val="00E331F5"/>
    <w:rsid w:val="00E40687"/>
    <w:rsid w:val="00E517D9"/>
    <w:rsid w:val="00E52F3D"/>
    <w:rsid w:val="00E61410"/>
    <w:rsid w:val="00E7116B"/>
    <w:rsid w:val="00E741D3"/>
    <w:rsid w:val="00E80DC0"/>
    <w:rsid w:val="00EA394C"/>
    <w:rsid w:val="00EB2BE4"/>
    <w:rsid w:val="00EC1426"/>
    <w:rsid w:val="00EC24ED"/>
    <w:rsid w:val="00ED0020"/>
    <w:rsid w:val="00EE4EF5"/>
    <w:rsid w:val="00EE6155"/>
    <w:rsid w:val="00EE6CDC"/>
    <w:rsid w:val="00EF4616"/>
    <w:rsid w:val="00EF6AEE"/>
    <w:rsid w:val="00F03F31"/>
    <w:rsid w:val="00F05881"/>
    <w:rsid w:val="00F05DE8"/>
    <w:rsid w:val="00F1170D"/>
    <w:rsid w:val="00F23922"/>
    <w:rsid w:val="00F31498"/>
    <w:rsid w:val="00F31CF8"/>
    <w:rsid w:val="00F357AA"/>
    <w:rsid w:val="00F42620"/>
    <w:rsid w:val="00F470FE"/>
    <w:rsid w:val="00F61D42"/>
    <w:rsid w:val="00F66058"/>
    <w:rsid w:val="00F75A93"/>
    <w:rsid w:val="00F75E24"/>
    <w:rsid w:val="00F843B1"/>
    <w:rsid w:val="00F84AB1"/>
    <w:rsid w:val="00FA3414"/>
    <w:rsid w:val="00FB3999"/>
    <w:rsid w:val="00FB572A"/>
    <w:rsid w:val="00FB65DA"/>
    <w:rsid w:val="00FC03DF"/>
    <w:rsid w:val="00FC0FFD"/>
    <w:rsid w:val="00FC26F5"/>
    <w:rsid w:val="00FD1122"/>
    <w:rsid w:val="00FD3C15"/>
    <w:rsid w:val="00FE1D6C"/>
    <w:rsid w:val="00FE5B0E"/>
    <w:rsid w:val="00FF433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3F26F"/>
  <w15:docId w15:val="{71AD129C-C157-4FF8-B98F-30AF3FA6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0F9"/>
    <w:pPr>
      <w:spacing w:before="120" w:after="60" w:line="288" w:lineRule="auto"/>
    </w:pPr>
  </w:style>
  <w:style w:type="paragraph" w:styleId="Heading1">
    <w:name w:val="heading 1"/>
    <w:basedOn w:val="Normal"/>
    <w:next w:val="Normal"/>
    <w:link w:val="Heading1Char"/>
    <w:uiPriority w:val="9"/>
    <w:qFormat/>
    <w:rsid w:val="008A031F"/>
    <w:pPr>
      <w:keepNext/>
      <w:keepLines/>
      <w:pBdr>
        <w:bottom w:val="single" w:sz="4" w:space="1" w:color="auto"/>
      </w:pBdr>
      <w:spacing w:before="360" w:after="120" w:line="240" w:lineRule="auto"/>
      <w:outlineLvl w:val="0"/>
    </w:pPr>
    <w:rPr>
      <w:rFonts w:ascii="Calibri" w:eastAsiaTheme="majorEastAsia" w:hAnsi="Calibri" w:cstheme="majorBidi"/>
      <w:b/>
      <w:color w:val="242852" w:themeColor="text2"/>
      <w:spacing w:val="30"/>
      <w:sz w:val="40"/>
      <w:szCs w:val="32"/>
    </w:rPr>
  </w:style>
  <w:style w:type="paragraph" w:styleId="Heading2">
    <w:name w:val="heading 2"/>
    <w:basedOn w:val="Normal"/>
    <w:next w:val="Normal"/>
    <w:link w:val="Heading2Char"/>
    <w:uiPriority w:val="9"/>
    <w:unhideWhenUsed/>
    <w:qFormat/>
    <w:rsid w:val="00402FA2"/>
    <w:pPr>
      <w:keepNext/>
      <w:keepLines/>
      <w:spacing w:before="360" w:after="120" w:line="240" w:lineRule="auto"/>
      <w:outlineLvl w:val="1"/>
    </w:pPr>
    <w:rPr>
      <w:rFonts w:ascii="Calibri" w:eastAsiaTheme="majorEastAsia" w:hAnsi="Calibri" w:cstheme="majorBidi"/>
      <w:b/>
      <w:sz w:val="32"/>
      <w:szCs w:val="26"/>
    </w:rPr>
  </w:style>
  <w:style w:type="paragraph" w:styleId="Heading3">
    <w:name w:val="heading 3"/>
    <w:basedOn w:val="Normal"/>
    <w:next w:val="Normal"/>
    <w:link w:val="Heading3Char"/>
    <w:uiPriority w:val="9"/>
    <w:unhideWhenUsed/>
    <w:qFormat/>
    <w:rsid w:val="0030334D"/>
    <w:pPr>
      <w:keepNext/>
      <w:keepLines/>
      <w:spacing w:before="240" w:after="120" w:line="240" w:lineRule="auto"/>
      <w:ind w:left="720"/>
      <w:outlineLvl w:val="2"/>
    </w:pPr>
    <w:rPr>
      <w:rFonts w:ascii="Calibri" w:eastAsiaTheme="majorEastAsia" w:hAnsi="Calibri" w:cstheme="majorBidi"/>
      <w:b/>
      <w:sz w:val="28"/>
      <w:szCs w:val="24"/>
    </w:rPr>
  </w:style>
  <w:style w:type="paragraph" w:styleId="Heading4">
    <w:name w:val="heading 4"/>
    <w:aliases w:val="Activity Heading"/>
    <w:basedOn w:val="Normal"/>
    <w:next w:val="Normal"/>
    <w:link w:val="Heading4Char"/>
    <w:uiPriority w:val="9"/>
    <w:unhideWhenUsed/>
    <w:qFormat/>
    <w:rsid w:val="00AB772D"/>
    <w:pPr>
      <w:outlineLvl w:val="3"/>
    </w:pPr>
    <w:rPr>
      <w:b/>
      <w:bCs/>
      <w:caps/>
      <w:color w:val="FFFFFF" w:themeColor="background1"/>
      <w:spacing w:val="30"/>
      <w:sz w:val="24"/>
      <w:szCs w:val="24"/>
    </w:rPr>
  </w:style>
  <w:style w:type="paragraph" w:styleId="Heading5">
    <w:name w:val="heading 5"/>
    <w:aliases w:val="Activity Description"/>
    <w:basedOn w:val="Normal"/>
    <w:next w:val="Normal"/>
    <w:link w:val="Heading5Char"/>
    <w:uiPriority w:val="9"/>
    <w:unhideWhenUsed/>
    <w:qFormat/>
    <w:rsid w:val="00057041"/>
    <w:pPr>
      <w:keepNext/>
      <w:keepLines/>
      <w:spacing w:before="40" w:after="0" w:line="240" w:lineRule="auto"/>
      <w:ind w:left="720"/>
      <w:outlineLvl w:val="4"/>
    </w:pPr>
    <w:rPr>
      <w:rFonts w:asciiTheme="majorHAnsi" w:eastAsiaTheme="majorEastAsia" w:hAnsiTheme="majorHAnsi" w:cstheme="majorBidi"/>
      <w:color w:val="374C80" w:themeColor="accent1" w:themeShade="BF"/>
    </w:rPr>
  </w:style>
  <w:style w:type="paragraph" w:styleId="Heading6">
    <w:name w:val="heading 6"/>
    <w:aliases w:val="Table Heading"/>
    <w:basedOn w:val="Normal"/>
    <w:next w:val="Normal"/>
    <w:link w:val="Heading6Char"/>
    <w:uiPriority w:val="9"/>
    <w:unhideWhenUsed/>
    <w:qFormat/>
    <w:rsid w:val="008A031F"/>
    <w:pPr>
      <w:spacing w:line="240" w:lineRule="auto"/>
      <w:jc w:val="center"/>
      <w:outlineLvl w:val="5"/>
    </w:pPr>
    <w:rPr>
      <w:rFonts w:ascii="Calibri" w:hAnsi="Calibri"/>
      <w:b/>
      <w:caps/>
      <w:spacing w:val="30"/>
    </w:rPr>
  </w:style>
  <w:style w:type="paragraph" w:styleId="Heading7">
    <w:name w:val="heading 7"/>
    <w:aliases w:val="Video URL"/>
    <w:basedOn w:val="Normal"/>
    <w:next w:val="Normal"/>
    <w:link w:val="Heading7Char"/>
    <w:uiPriority w:val="9"/>
    <w:unhideWhenUsed/>
    <w:qFormat/>
    <w:rsid w:val="00ED0020"/>
    <w:pPr>
      <w:keepNext/>
      <w:keepLines/>
      <w:spacing w:before="0" w:after="0" w:line="240" w:lineRule="auto"/>
      <w:jc w:val="center"/>
      <w:outlineLvl w:val="6"/>
    </w:pPr>
    <w:rPr>
      <w:rFonts w:asciiTheme="majorHAnsi" w:eastAsiaTheme="majorEastAsia" w:hAnsiTheme="majorHAnsi" w:cstheme="majorBidi"/>
      <w:b/>
      <w:iCs/>
      <w:color w:val="242852" w:themeColor="text2"/>
      <w:spacing w:val="30"/>
      <w:sz w:val="28"/>
    </w:rPr>
  </w:style>
  <w:style w:type="paragraph" w:styleId="Heading8">
    <w:name w:val="heading 8"/>
    <w:basedOn w:val="Normal"/>
    <w:next w:val="Normal"/>
    <w:link w:val="Heading8Char"/>
    <w:uiPriority w:val="9"/>
    <w:semiHidden/>
    <w:unhideWhenUsed/>
    <w:qFormat/>
    <w:rsid w:val="007F1D1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3A6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950"/>
    <w:pPr>
      <w:tabs>
        <w:tab w:val="center" w:pos="4680"/>
        <w:tab w:val="right" w:pos="9360"/>
      </w:tabs>
      <w:spacing w:after="0" w:line="240" w:lineRule="auto"/>
    </w:pPr>
    <w:rPr>
      <w:caps/>
      <w:spacing w:val="20"/>
      <w:sz w:val="20"/>
    </w:rPr>
  </w:style>
  <w:style w:type="paragraph" w:styleId="TOC2">
    <w:name w:val="toc 2"/>
    <w:basedOn w:val="Normal"/>
    <w:next w:val="Normal"/>
    <w:autoRedefine/>
    <w:uiPriority w:val="39"/>
    <w:unhideWhenUsed/>
    <w:rsid w:val="00057041"/>
    <w:pPr>
      <w:tabs>
        <w:tab w:val="right" w:leader="dot" w:pos="7910"/>
      </w:tabs>
      <w:spacing w:line="240" w:lineRule="auto"/>
      <w:ind w:left="245"/>
    </w:pPr>
  </w:style>
  <w:style w:type="character" w:customStyle="1" w:styleId="Heading1Char">
    <w:name w:val="Heading 1 Char"/>
    <w:basedOn w:val="DefaultParagraphFont"/>
    <w:link w:val="Heading1"/>
    <w:uiPriority w:val="9"/>
    <w:rsid w:val="008A031F"/>
    <w:rPr>
      <w:rFonts w:ascii="Calibri" w:eastAsiaTheme="majorEastAsia" w:hAnsi="Calibri" w:cstheme="majorBidi"/>
      <w:b/>
      <w:color w:val="242852" w:themeColor="text2"/>
      <w:spacing w:val="30"/>
      <w:sz w:val="40"/>
      <w:szCs w:val="32"/>
    </w:rPr>
  </w:style>
  <w:style w:type="character" w:customStyle="1" w:styleId="Heading2Char">
    <w:name w:val="Heading 2 Char"/>
    <w:basedOn w:val="DefaultParagraphFont"/>
    <w:link w:val="Heading2"/>
    <w:uiPriority w:val="9"/>
    <w:rsid w:val="00402FA2"/>
    <w:rPr>
      <w:rFonts w:ascii="Calibri" w:eastAsiaTheme="majorEastAsia" w:hAnsi="Calibri" w:cstheme="majorBidi"/>
      <w:b/>
      <w:sz w:val="32"/>
      <w:szCs w:val="26"/>
    </w:rPr>
  </w:style>
  <w:style w:type="character" w:customStyle="1" w:styleId="Heading3Char">
    <w:name w:val="Heading 3 Char"/>
    <w:basedOn w:val="DefaultParagraphFont"/>
    <w:link w:val="Heading3"/>
    <w:uiPriority w:val="9"/>
    <w:rsid w:val="0030334D"/>
    <w:rPr>
      <w:rFonts w:ascii="Calibri" w:eastAsiaTheme="majorEastAsia" w:hAnsi="Calibri" w:cstheme="majorBidi"/>
      <w:b/>
      <w:sz w:val="28"/>
      <w:szCs w:val="24"/>
    </w:rPr>
  </w:style>
  <w:style w:type="character" w:customStyle="1" w:styleId="Heading4Char">
    <w:name w:val="Heading 4 Char"/>
    <w:aliases w:val="Activity Heading Char"/>
    <w:basedOn w:val="DefaultParagraphFont"/>
    <w:link w:val="Heading4"/>
    <w:uiPriority w:val="9"/>
    <w:rsid w:val="00AB772D"/>
    <w:rPr>
      <w:b/>
      <w:bCs/>
      <w:caps/>
      <w:color w:val="FFFFFF" w:themeColor="background1"/>
      <w:spacing w:val="30"/>
      <w:sz w:val="24"/>
      <w:szCs w:val="24"/>
    </w:rPr>
  </w:style>
  <w:style w:type="paragraph" w:styleId="Subtitle">
    <w:name w:val="Subtitle"/>
    <w:aliases w:val="Chapter Heading"/>
    <w:basedOn w:val="Normal"/>
    <w:next w:val="Normal"/>
    <w:link w:val="SubtitleChar"/>
    <w:uiPriority w:val="11"/>
    <w:qFormat/>
    <w:rsid w:val="00B37922"/>
    <w:pPr>
      <w:pBdr>
        <w:bottom w:val="single" w:sz="18" w:space="1" w:color="242852" w:themeColor="text2"/>
      </w:pBdr>
      <w:spacing w:before="360" w:after="360" w:line="240" w:lineRule="auto"/>
    </w:pPr>
    <w:rPr>
      <w:rFonts w:ascii="Calibri" w:eastAsia="Times New Roman" w:hAnsi="Calibri" w:cs="Arial"/>
      <w:b/>
      <w:caps/>
      <w:color w:val="242852" w:themeColor="text2"/>
      <w:spacing w:val="30"/>
      <w:w w:val="110"/>
      <w:sz w:val="52"/>
      <w:szCs w:val="50"/>
      <w:lang w:bidi="en-US"/>
    </w:rPr>
  </w:style>
  <w:style w:type="paragraph" w:styleId="BodyText">
    <w:name w:val="Body Text"/>
    <w:basedOn w:val="Normal"/>
    <w:link w:val="BodyTextChar"/>
    <w:uiPriority w:val="99"/>
    <w:unhideWhenUsed/>
    <w:rsid w:val="00BB49A7"/>
    <w:pPr>
      <w:spacing w:after="120"/>
    </w:pPr>
  </w:style>
  <w:style w:type="table" w:styleId="TableGrid">
    <w:name w:val="Table Grid"/>
    <w:basedOn w:val="TableNormal"/>
    <w:uiPriority w:val="39"/>
    <w:rsid w:val="00A5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Table Heading Char"/>
    <w:basedOn w:val="DefaultParagraphFont"/>
    <w:link w:val="Heading6"/>
    <w:uiPriority w:val="9"/>
    <w:rsid w:val="008A031F"/>
    <w:rPr>
      <w:rFonts w:ascii="Calibri" w:hAnsi="Calibri"/>
      <w:b/>
      <w:caps/>
      <w:spacing w:val="30"/>
    </w:rPr>
  </w:style>
  <w:style w:type="paragraph" w:styleId="NoSpacing">
    <w:name w:val="No Spacing"/>
    <w:uiPriority w:val="1"/>
    <w:qFormat/>
    <w:rsid w:val="00CE2367"/>
    <w:pPr>
      <w:spacing w:after="0" w:line="240" w:lineRule="auto"/>
    </w:pPr>
  </w:style>
  <w:style w:type="character" w:styleId="Hyperlink">
    <w:name w:val="Hyperlink"/>
    <w:basedOn w:val="DefaultParagraphFont"/>
    <w:uiPriority w:val="99"/>
    <w:unhideWhenUsed/>
    <w:rsid w:val="00CE2367"/>
    <w:rPr>
      <w:color w:val="9454C3" w:themeColor="hyperlink"/>
      <w:u w:val="single"/>
    </w:rPr>
  </w:style>
  <w:style w:type="character" w:customStyle="1" w:styleId="UnresolvedMention1">
    <w:name w:val="Unresolved Mention1"/>
    <w:basedOn w:val="DefaultParagraphFont"/>
    <w:uiPriority w:val="99"/>
    <w:semiHidden/>
    <w:unhideWhenUsed/>
    <w:rsid w:val="00CE2367"/>
    <w:rPr>
      <w:color w:val="605E5C"/>
      <w:shd w:val="clear" w:color="auto" w:fill="E1DFDD"/>
    </w:rPr>
  </w:style>
  <w:style w:type="paragraph" w:styleId="TOCHeading">
    <w:name w:val="TOC Heading"/>
    <w:basedOn w:val="Subtitle"/>
    <w:next w:val="Normal"/>
    <w:uiPriority w:val="39"/>
    <w:unhideWhenUsed/>
    <w:qFormat/>
    <w:rsid w:val="00CE2367"/>
    <w:pPr>
      <w:spacing w:before="480" w:after="0"/>
    </w:pPr>
    <w:rPr>
      <w:lang w:val="en-US"/>
    </w:rPr>
  </w:style>
  <w:style w:type="paragraph" w:styleId="TOC1">
    <w:name w:val="toc 1"/>
    <w:basedOn w:val="Normal"/>
    <w:next w:val="Normal"/>
    <w:autoRedefine/>
    <w:uiPriority w:val="39"/>
    <w:unhideWhenUsed/>
    <w:rsid w:val="00C1431D"/>
    <w:pPr>
      <w:spacing w:after="120" w:line="240" w:lineRule="auto"/>
    </w:pPr>
    <w:rPr>
      <w:b/>
      <w:sz w:val="26"/>
    </w:rPr>
  </w:style>
  <w:style w:type="paragraph" w:styleId="ListParagraph">
    <w:name w:val="List Paragraph"/>
    <w:basedOn w:val="Normal"/>
    <w:link w:val="ListParagraphChar"/>
    <w:uiPriority w:val="34"/>
    <w:qFormat/>
    <w:rsid w:val="00D8116C"/>
    <w:pPr>
      <w:numPr>
        <w:numId w:val="1"/>
      </w:numPr>
      <w:spacing w:before="60" w:line="240" w:lineRule="auto"/>
    </w:pPr>
  </w:style>
  <w:style w:type="character" w:customStyle="1" w:styleId="BodyTextChar">
    <w:name w:val="Body Text Char"/>
    <w:basedOn w:val="DefaultParagraphFont"/>
    <w:link w:val="BodyText"/>
    <w:uiPriority w:val="99"/>
    <w:rsid w:val="00BB49A7"/>
  </w:style>
  <w:style w:type="paragraph" w:styleId="Title">
    <w:name w:val="Title"/>
    <w:aliases w:val="Manual Title"/>
    <w:basedOn w:val="Normal"/>
    <w:next w:val="Normal"/>
    <w:link w:val="TitleChar"/>
    <w:uiPriority w:val="10"/>
    <w:qFormat/>
    <w:rsid w:val="00DD7ABC"/>
    <w:pPr>
      <w:spacing w:before="360" w:after="0" w:line="240" w:lineRule="auto"/>
      <w:ind w:left="-720"/>
      <w:jc w:val="right"/>
    </w:pPr>
    <w:rPr>
      <w:rFonts w:eastAsia="Times New Roman" w:cs="Arial"/>
      <w:b/>
      <w:caps/>
      <w:spacing w:val="30"/>
      <w:w w:val="110"/>
      <w:sz w:val="52"/>
      <w:szCs w:val="50"/>
      <w:lang w:bidi="en-US"/>
    </w:rPr>
  </w:style>
  <w:style w:type="character" w:customStyle="1" w:styleId="TitleChar">
    <w:name w:val="Title Char"/>
    <w:aliases w:val="Manual Title Char"/>
    <w:basedOn w:val="DefaultParagraphFont"/>
    <w:link w:val="Title"/>
    <w:uiPriority w:val="10"/>
    <w:rsid w:val="00DD7ABC"/>
    <w:rPr>
      <w:rFonts w:eastAsia="Times New Roman" w:cs="Arial"/>
      <w:b/>
      <w:caps/>
      <w:spacing w:val="30"/>
      <w:w w:val="110"/>
      <w:sz w:val="52"/>
      <w:szCs w:val="50"/>
      <w:lang w:bidi="en-US"/>
    </w:rPr>
  </w:style>
  <w:style w:type="paragraph" w:styleId="TOC3">
    <w:name w:val="toc 3"/>
    <w:basedOn w:val="Normal"/>
    <w:next w:val="Normal"/>
    <w:autoRedefine/>
    <w:uiPriority w:val="39"/>
    <w:unhideWhenUsed/>
    <w:rsid w:val="00EB2BE4"/>
    <w:pPr>
      <w:spacing w:line="240" w:lineRule="auto"/>
      <w:ind w:left="475"/>
    </w:pPr>
  </w:style>
  <w:style w:type="table" w:styleId="PlainTable3">
    <w:name w:val="Plain Table 3"/>
    <w:basedOn w:val="TableNormal"/>
    <w:uiPriority w:val="43"/>
    <w:rsid w:val="0088704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4">
    <w:name w:val="toc 4"/>
    <w:basedOn w:val="Normal"/>
    <w:next w:val="Normal"/>
    <w:autoRedefine/>
    <w:uiPriority w:val="39"/>
    <w:unhideWhenUsed/>
    <w:rsid w:val="00C375B8"/>
    <w:pPr>
      <w:spacing w:line="240" w:lineRule="auto"/>
      <w:ind w:left="720"/>
    </w:pPr>
    <w:rPr>
      <w:b/>
      <w:color w:val="242852" w:themeColor="text2"/>
    </w:rPr>
  </w:style>
  <w:style w:type="character" w:customStyle="1" w:styleId="HeaderChar">
    <w:name w:val="Header Char"/>
    <w:basedOn w:val="DefaultParagraphFont"/>
    <w:link w:val="Header"/>
    <w:uiPriority w:val="99"/>
    <w:rsid w:val="00DB3950"/>
    <w:rPr>
      <w:caps/>
      <w:spacing w:val="20"/>
      <w:sz w:val="20"/>
    </w:rPr>
  </w:style>
  <w:style w:type="paragraph" w:styleId="Footer">
    <w:name w:val="footer"/>
    <w:basedOn w:val="Header"/>
    <w:link w:val="FooterChar"/>
    <w:uiPriority w:val="99"/>
    <w:unhideWhenUsed/>
    <w:rsid w:val="00B54F7C"/>
    <w:rPr>
      <w:sz w:val="16"/>
    </w:rPr>
  </w:style>
  <w:style w:type="character" w:customStyle="1" w:styleId="FooterChar">
    <w:name w:val="Footer Char"/>
    <w:basedOn w:val="DefaultParagraphFont"/>
    <w:link w:val="Footer"/>
    <w:uiPriority w:val="99"/>
    <w:rsid w:val="00B54F7C"/>
    <w:rPr>
      <w:caps/>
      <w:spacing w:val="20"/>
      <w:sz w:val="16"/>
    </w:rPr>
  </w:style>
  <w:style w:type="paragraph" w:styleId="TOC5">
    <w:name w:val="toc 5"/>
    <w:basedOn w:val="Normal"/>
    <w:next w:val="Normal"/>
    <w:autoRedefine/>
    <w:uiPriority w:val="39"/>
    <w:unhideWhenUsed/>
    <w:rsid w:val="006D68CF"/>
    <w:pPr>
      <w:spacing w:after="100"/>
      <w:ind w:left="880"/>
    </w:pPr>
    <w:rPr>
      <w:rFonts w:eastAsiaTheme="minorEastAsia"/>
      <w:lang w:eastAsia="en-CA"/>
    </w:rPr>
  </w:style>
  <w:style w:type="paragraph" w:styleId="TOC6">
    <w:name w:val="toc 6"/>
    <w:basedOn w:val="Normal"/>
    <w:next w:val="Normal"/>
    <w:autoRedefine/>
    <w:uiPriority w:val="39"/>
    <w:unhideWhenUsed/>
    <w:rsid w:val="006D68CF"/>
    <w:pPr>
      <w:spacing w:after="100"/>
      <w:ind w:left="1100"/>
    </w:pPr>
    <w:rPr>
      <w:rFonts w:eastAsiaTheme="minorEastAsia"/>
      <w:lang w:eastAsia="en-CA"/>
    </w:rPr>
  </w:style>
  <w:style w:type="paragraph" w:styleId="TOC7">
    <w:name w:val="toc 7"/>
    <w:basedOn w:val="Normal"/>
    <w:next w:val="Normal"/>
    <w:autoRedefine/>
    <w:uiPriority w:val="39"/>
    <w:unhideWhenUsed/>
    <w:rsid w:val="006D68CF"/>
    <w:pPr>
      <w:spacing w:after="100"/>
      <w:ind w:left="1320"/>
    </w:pPr>
    <w:rPr>
      <w:rFonts w:eastAsiaTheme="minorEastAsia"/>
      <w:lang w:eastAsia="en-CA"/>
    </w:rPr>
  </w:style>
  <w:style w:type="paragraph" w:styleId="TOC8">
    <w:name w:val="toc 8"/>
    <w:basedOn w:val="Normal"/>
    <w:next w:val="Normal"/>
    <w:autoRedefine/>
    <w:uiPriority w:val="39"/>
    <w:unhideWhenUsed/>
    <w:rsid w:val="006D68CF"/>
    <w:pPr>
      <w:spacing w:after="100"/>
      <w:ind w:left="1540"/>
    </w:pPr>
    <w:rPr>
      <w:rFonts w:eastAsiaTheme="minorEastAsia"/>
      <w:lang w:eastAsia="en-CA"/>
    </w:rPr>
  </w:style>
  <w:style w:type="paragraph" w:styleId="TOC9">
    <w:name w:val="toc 9"/>
    <w:basedOn w:val="Normal"/>
    <w:next w:val="Normal"/>
    <w:autoRedefine/>
    <w:uiPriority w:val="39"/>
    <w:unhideWhenUsed/>
    <w:rsid w:val="006D68CF"/>
    <w:pPr>
      <w:spacing w:after="100"/>
      <w:ind w:left="1760"/>
    </w:pPr>
    <w:rPr>
      <w:rFonts w:eastAsiaTheme="minorEastAsia"/>
      <w:lang w:eastAsia="en-CA"/>
    </w:rPr>
  </w:style>
  <w:style w:type="paragraph" w:styleId="Revision">
    <w:name w:val="Revision"/>
    <w:hidden/>
    <w:uiPriority w:val="99"/>
    <w:semiHidden/>
    <w:rsid w:val="00275638"/>
    <w:pPr>
      <w:spacing w:after="0" w:line="240" w:lineRule="auto"/>
    </w:pPr>
    <w:rPr>
      <w:sz w:val="24"/>
    </w:rPr>
  </w:style>
  <w:style w:type="character" w:styleId="PageNumber">
    <w:name w:val="page number"/>
    <w:basedOn w:val="DefaultParagraphFont"/>
    <w:uiPriority w:val="99"/>
    <w:semiHidden/>
    <w:unhideWhenUsed/>
    <w:rsid w:val="00481FF8"/>
  </w:style>
  <w:style w:type="character" w:customStyle="1" w:styleId="Heading5Char">
    <w:name w:val="Heading 5 Char"/>
    <w:aliases w:val="Activity Description Char"/>
    <w:basedOn w:val="DefaultParagraphFont"/>
    <w:link w:val="Heading5"/>
    <w:uiPriority w:val="9"/>
    <w:rsid w:val="00057041"/>
    <w:rPr>
      <w:rFonts w:asciiTheme="majorHAnsi" w:eastAsiaTheme="majorEastAsia" w:hAnsiTheme="majorHAnsi" w:cstheme="majorBidi"/>
      <w:color w:val="374C80" w:themeColor="accent1" w:themeShade="BF"/>
      <w:sz w:val="24"/>
    </w:rPr>
  </w:style>
  <w:style w:type="character" w:customStyle="1" w:styleId="SubtitleChar">
    <w:name w:val="Subtitle Char"/>
    <w:aliases w:val="Chapter Heading Char"/>
    <w:basedOn w:val="DefaultParagraphFont"/>
    <w:link w:val="Subtitle"/>
    <w:uiPriority w:val="11"/>
    <w:rsid w:val="00B37922"/>
    <w:rPr>
      <w:rFonts w:ascii="Calibri" w:eastAsia="Times New Roman" w:hAnsi="Calibri" w:cs="Arial"/>
      <w:b/>
      <w:caps/>
      <w:color w:val="242852" w:themeColor="text2"/>
      <w:spacing w:val="30"/>
      <w:w w:val="110"/>
      <w:sz w:val="52"/>
      <w:szCs w:val="50"/>
      <w:lang w:bidi="en-US"/>
    </w:rPr>
  </w:style>
  <w:style w:type="paragraph" w:customStyle="1" w:styleId="QuizQuestions">
    <w:name w:val="Quiz Questions"/>
    <w:qFormat/>
    <w:rsid w:val="002E10F5"/>
    <w:pPr>
      <w:numPr>
        <w:numId w:val="12"/>
      </w:numPr>
      <w:spacing w:before="360" w:after="120" w:line="240" w:lineRule="auto"/>
      <w:ind w:left="432" w:hanging="432"/>
    </w:pPr>
    <w:rPr>
      <w:rFonts w:eastAsia="Times New Roman" w:cs="Arial"/>
      <w:szCs w:val="50"/>
      <w:lang w:bidi="en-US"/>
    </w:rPr>
  </w:style>
  <w:style w:type="character" w:customStyle="1" w:styleId="Heading9Char">
    <w:name w:val="Heading 9 Char"/>
    <w:basedOn w:val="DefaultParagraphFont"/>
    <w:link w:val="Heading9"/>
    <w:uiPriority w:val="9"/>
    <w:semiHidden/>
    <w:rsid w:val="007A3A66"/>
    <w:rPr>
      <w:rFonts w:asciiTheme="majorHAnsi" w:eastAsiaTheme="majorEastAsia" w:hAnsiTheme="majorHAnsi" w:cstheme="majorBidi"/>
      <w:i/>
      <w:iCs/>
      <w:color w:val="272727" w:themeColor="text1" w:themeTint="D8"/>
      <w:sz w:val="21"/>
      <w:szCs w:val="21"/>
    </w:rPr>
  </w:style>
  <w:style w:type="paragraph" w:styleId="List">
    <w:name w:val="List"/>
    <w:basedOn w:val="Normal"/>
    <w:semiHidden/>
    <w:rsid w:val="007A3A66"/>
    <w:pPr>
      <w:spacing w:before="0" w:after="0" w:line="240" w:lineRule="auto"/>
      <w:ind w:left="360" w:hanging="360"/>
    </w:pPr>
    <w:rPr>
      <w:rFonts w:ascii="Arial" w:eastAsia="Times New Roman" w:hAnsi="Arial" w:cs="Times New Roman"/>
      <w:szCs w:val="24"/>
      <w:lang w:val="en-US"/>
    </w:rPr>
  </w:style>
  <w:style w:type="paragraph" w:styleId="BlockText">
    <w:name w:val="Block Text"/>
    <w:basedOn w:val="Normal"/>
    <w:semiHidden/>
    <w:rsid w:val="007A3A66"/>
    <w:pPr>
      <w:spacing w:before="0" w:after="0" w:line="240" w:lineRule="auto"/>
      <w:ind w:left="113" w:right="113"/>
    </w:pPr>
    <w:rPr>
      <w:rFonts w:ascii="Arial" w:eastAsia="Times New Roman" w:hAnsi="Arial" w:cs="Times New Roman"/>
      <w:b/>
      <w:bCs/>
      <w:szCs w:val="24"/>
      <w:lang w:val="en-US"/>
    </w:rPr>
  </w:style>
  <w:style w:type="character" w:styleId="UnresolvedMention">
    <w:name w:val="Unresolved Mention"/>
    <w:basedOn w:val="DefaultParagraphFont"/>
    <w:uiPriority w:val="99"/>
    <w:semiHidden/>
    <w:unhideWhenUsed/>
    <w:rsid w:val="00A77B4D"/>
    <w:rPr>
      <w:color w:val="605E5C"/>
      <w:shd w:val="clear" w:color="auto" w:fill="E1DFDD"/>
    </w:rPr>
  </w:style>
  <w:style w:type="paragraph" w:styleId="BalloonText">
    <w:name w:val="Balloon Text"/>
    <w:basedOn w:val="Normal"/>
    <w:link w:val="BalloonTextChar"/>
    <w:uiPriority w:val="99"/>
    <w:semiHidden/>
    <w:unhideWhenUsed/>
    <w:rsid w:val="007F1D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D1A"/>
    <w:rPr>
      <w:rFonts w:ascii="Segoe UI" w:hAnsi="Segoe UI" w:cs="Segoe UI"/>
      <w:sz w:val="18"/>
      <w:szCs w:val="18"/>
    </w:rPr>
  </w:style>
  <w:style w:type="paragraph" w:styleId="Bibliography">
    <w:name w:val="Bibliography"/>
    <w:basedOn w:val="Normal"/>
    <w:next w:val="Normal"/>
    <w:uiPriority w:val="37"/>
    <w:semiHidden/>
    <w:unhideWhenUsed/>
    <w:rsid w:val="007F1D1A"/>
  </w:style>
  <w:style w:type="paragraph" w:styleId="BodyText3">
    <w:name w:val="Body Text 3"/>
    <w:basedOn w:val="Normal"/>
    <w:link w:val="BodyText3Char"/>
    <w:uiPriority w:val="99"/>
    <w:semiHidden/>
    <w:unhideWhenUsed/>
    <w:rsid w:val="007F1D1A"/>
    <w:pPr>
      <w:spacing w:after="120"/>
    </w:pPr>
    <w:rPr>
      <w:sz w:val="16"/>
      <w:szCs w:val="16"/>
    </w:rPr>
  </w:style>
  <w:style w:type="character" w:customStyle="1" w:styleId="BodyText3Char">
    <w:name w:val="Body Text 3 Char"/>
    <w:basedOn w:val="DefaultParagraphFont"/>
    <w:link w:val="BodyText3"/>
    <w:uiPriority w:val="99"/>
    <w:semiHidden/>
    <w:rsid w:val="007F1D1A"/>
    <w:rPr>
      <w:sz w:val="16"/>
      <w:szCs w:val="16"/>
    </w:rPr>
  </w:style>
  <w:style w:type="paragraph" w:styleId="BodyTextFirstIndent">
    <w:name w:val="Body Text First Indent"/>
    <w:basedOn w:val="Normal"/>
    <w:link w:val="BodyTextFirstIndentChar"/>
    <w:uiPriority w:val="99"/>
    <w:semiHidden/>
    <w:unhideWhenUsed/>
    <w:rsid w:val="00DD14B1"/>
    <w:pPr>
      <w:ind w:firstLine="360"/>
    </w:pPr>
  </w:style>
  <w:style w:type="character" w:customStyle="1" w:styleId="BodyTextFirstIndentChar">
    <w:name w:val="Body Text First Indent Char"/>
    <w:basedOn w:val="DefaultParagraphFont"/>
    <w:link w:val="BodyTextFirstIndent"/>
    <w:uiPriority w:val="99"/>
    <w:semiHidden/>
    <w:rsid w:val="00DD14B1"/>
    <w:rPr>
      <w:sz w:val="24"/>
    </w:rPr>
  </w:style>
  <w:style w:type="paragraph" w:styleId="BodyTextIndent">
    <w:name w:val="Body Text Indent"/>
    <w:basedOn w:val="Normal"/>
    <w:link w:val="BodyTextIndentChar"/>
    <w:uiPriority w:val="99"/>
    <w:semiHidden/>
    <w:unhideWhenUsed/>
    <w:rsid w:val="007F1D1A"/>
    <w:pPr>
      <w:spacing w:after="120"/>
      <w:ind w:left="360"/>
    </w:pPr>
  </w:style>
  <w:style w:type="character" w:customStyle="1" w:styleId="BodyTextIndentChar">
    <w:name w:val="Body Text Indent Char"/>
    <w:basedOn w:val="DefaultParagraphFont"/>
    <w:link w:val="BodyTextIndent"/>
    <w:uiPriority w:val="99"/>
    <w:semiHidden/>
    <w:rsid w:val="007F1D1A"/>
  </w:style>
  <w:style w:type="paragraph" w:styleId="BodyTextFirstIndent2">
    <w:name w:val="Body Text First Indent 2"/>
    <w:basedOn w:val="BodyTextIndent"/>
    <w:link w:val="BodyTextFirstIndent2Char"/>
    <w:uiPriority w:val="99"/>
    <w:semiHidden/>
    <w:unhideWhenUsed/>
    <w:rsid w:val="007F1D1A"/>
    <w:pPr>
      <w:spacing w:after="60"/>
      <w:ind w:firstLine="360"/>
    </w:pPr>
  </w:style>
  <w:style w:type="character" w:customStyle="1" w:styleId="BodyTextFirstIndent2Char">
    <w:name w:val="Body Text First Indent 2 Char"/>
    <w:basedOn w:val="BodyTextIndentChar"/>
    <w:link w:val="BodyTextFirstIndent2"/>
    <w:uiPriority w:val="99"/>
    <w:semiHidden/>
    <w:rsid w:val="007F1D1A"/>
  </w:style>
  <w:style w:type="paragraph" w:styleId="BodyTextIndent2">
    <w:name w:val="Body Text Indent 2"/>
    <w:basedOn w:val="Normal"/>
    <w:link w:val="BodyTextIndent2Char"/>
    <w:uiPriority w:val="99"/>
    <w:semiHidden/>
    <w:unhideWhenUsed/>
    <w:rsid w:val="007F1D1A"/>
    <w:pPr>
      <w:spacing w:after="120" w:line="480" w:lineRule="auto"/>
      <w:ind w:left="360"/>
    </w:pPr>
  </w:style>
  <w:style w:type="character" w:customStyle="1" w:styleId="BodyTextIndent2Char">
    <w:name w:val="Body Text Indent 2 Char"/>
    <w:basedOn w:val="DefaultParagraphFont"/>
    <w:link w:val="BodyTextIndent2"/>
    <w:uiPriority w:val="99"/>
    <w:semiHidden/>
    <w:rsid w:val="007F1D1A"/>
  </w:style>
  <w:style w:type="paragraph" w:styleId="BodyTextIndent3">
    <w:name w:val="Body Text Indent 3"/>
    <w:basedOn w:val="Normal"/>
    <w:link w:val="BodyTextIndent3Char"/>
    <w:uiPriority w:val="99"/>
    <w:semiHidden/>
    <w:unhideWhenUsed/>
    <w:rsid w:val="007F1D1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F1D1A"/>
    <w:rPr>
      <w:sz w:val="16"/>
      <w:szCs w:val="16"/>
    </w:rPr>
  </w:style>
  <w:style w:type="paragraph" w:styleId="Closing">
    <w:name w:val="Closing"/>
    <w:basedOn w:val="Normal"/>
    <w:link w:val="ClosingChar"/>
    <w:uiPriority w:val="99"/>
    <w:semiHidden/>
    <w:unhideWhenUsed/>
    <w:rsid w:val="007F1D1A"/>
    <w:pPr>
      <w:spacing w:before="0" w:after="0" w:line="240" w:lineRule="auto"/>
      <w:ind w:left="4320"/>
    </w:pPr>
  </w:style>
  <w:style w:type="character" w:customStyle="1" w:styleId="ClosingChar">
    <w:name w:val="Closing Char"/>
    <w:basedOn w:val="DefaultParagraphFont"/>
    <w:link w:val="Closing"/>
    <w:uiPriority w:val="99"/>
    <w:semiHidden/>
    <w:rsid w:val="007F1D1A"/>
  </w:style>
  <w:style w:type="paragraph" w:styleId="CommentText">
    <w:name w:val="annotation text"/>
    <w:basedOn w:val="Normal"/>
    <w:link w:val="CommentTextChar"/>
    <w:uiPriority w:val="99"/>
    <w:semiHidden/>
    <w:unhideWhenUsed/>
    <w:rsid w:val="007F1D1A"/>
    <w:pPr>
      <w:spacing w:line="240" w:lineRule="auto"/>
    </w:pPr>
    <w:rPr>
      <w:sz w:val="20"/>
      <w:szCs w:val="20"/>
    </w:rPr>
  </w:style>
  <w:style w:type="character" w:customStyle="1" w:styleId="CommentTextChar">
    <w:name w:val="Comment Text Char"/>
    <w:basedOn w:val="DefaultParagraphFont"/>
    <w:link w:val="CommentText"/>
    <w:uiPriority w:val="99"/>
    <w:semiHidden/>
    <w:rsid w:val="007F1D1A"/>
    <w:rPr>
      <w:sz w:val="20"/>
      <w:szCs w:val="20"/>
    </w:rPr>
  </w:style>
  <w:style w:type="paragraph" w:styleId="CommentSubject">
    <w:name w:val="annotation subject"/>
    <w:basedOn w:val="CommentText"/>
    <w:next w:val="CommentText"/>
    <w:link w:val="CommentSubjectChar"/>
    <w:uiPriority w:val="99"/>
    <w:semiHidden/>
    <w:unhideWhenUsed/>
    <w:rsid w:val="007F1D1A"/>
    <w:rPr>
      <w:b/>
      <w:bCs/>
    </w:rPr>
  </w:style>
  <w:style w:type="character" w:customStyle="1" w:styleId="CommentSubjectChar">
    <w:name w:val="Comment Subject Char"/>
    <w:basedOn w:val="CommentTextChar"/>
    <w:link w:val="CommentSubject"/>
    <w:uiPriority w:val="99"/>
    <w:semiHidden/>
    <w:rsid w:val="007F1D1A"/>
    <w:rPr>
      <w:b/>
      <w:bCs/>
      <w:sz w:val="20"/>
      <w:szCs w:val="20"/>
    </w:rPr>
  </w:style>
  <w:style w:type="paragraph" w:styleId="Date">
    <w:name w:val="Date"/>
    <w:basedOn w:val="Normal"/>
    <w:next w:val="Normal"/>
    <w:link w:val="DateChar"/>
    <w:uiPriority w:val="99"/>
    <w:semiHidden/>
    <w:unhideWhenUsed/>
    <w:rsid w:val="007F1D1A"/>
  </w:style>
  <w:style w:type="character" w:customStyle="1" w:styleId="DateChar">
    <w:name w:val="Date Char"/>
    <w:basedOn w:val="DefaultParagraphFont"/>
    <w:link w:val="Date"/>
    <w:uiPriority w:val="99"/>
    <w:semiHidden/>
    <w:rsid w:val="007F1D1A"/>
  </w:style>
  <w:style w:type="paragraph" w:styleId="DocumentMap">
    <w:name w:val="Document Map"/>
    <w:basedOn w:val="Normal"/>
    <w:link w:val="DocumentMapChar"/>
    <w:uiPriority w:val="99"/>
    <w:semiHidden/>
    <w:unhideWhenUsed/>
    <w:rsid w:val="007F1D1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F1D1A"/>
    <w:rPr>
      <w:rFonts w:ascii="Segoe UI" w:hAnsi="Segoe UI" w:cs="Segoe UI"/>
      <w:sz w:val="16"/>
      <w:szCs w:val="16"/>
    </w:rPr>
  </w:style>
  <w:style w:type="paragraph" w:styleId="E-mailSignature">
    <w:name w:val="E-mail Signature"/>
    <w:basedOn w:val="Normal"/>
    <w:link w:val="E-mailSignatureChar"/>
    <w:uiPriority w:val="99"/>
    <w:semiHidden/>
    <w:unhideWhenUsed/>
    <w:rsid w:val="007F1D1A"/>
    <w:pPr>
      <w:spacing w:before="0" w:after="0" w:line="240" w:lineRule="auto"/>
    </w:pPr>
  </w:style>
  <w:style w:type="character" w:customStyle="1" w:styleId="E-mailSignatureChar">
    <w:name w:val="E-mail Signature Char"/>
    <w:basedOn w:val="DefaultParagraphFont"/>
    <w:link w:val="E-mailSignature"/>
    <w:uiPriority w:val="99"/>
    <w:semiHidden/>
    <w:rsid w:val="007F1D1A"/>
  </w:style>
  <w:style w:type="paragraph" w:styleId="EndnoteText">
    <w:name w:val="endnote text"/>
    <w:basedOn w:val="Normal"/>
    <w:link w:val="EndnoteTextChar"/>
    <w:uiPriority w:val="99"/>
    <w:semiHidden/>
    <w:unhideWhenUsed/>
    <w:rsid w:val="007F1D1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F1D1A"/>
    <w:rPr>
      <w:sz w:val="20"/>
      <w:szCs w:val="20"/>
    </w:rPr>
  </w:style>
  <w:style w:type="paragraph" w:styleId="EnvelopeAddress">
    <w:name w:val="envelope address"/>
    <w:basedOn w:val="Normal"/>
    <w:uiPriority w:val="99"/>
    <w:semiHidden/>
    <w:unhideWhenUsed/>
    <w:rsid w:val="007F1D1A"/>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F1D1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F1D1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F1D1A"/>
    <w:rPr>
      <w:sz w:val="20"/>
      <w:szCs w:val="20"/>
    </w:rPr>
  </w:style>
  <w:style w:type="character" w:customStyle="1" w:styleId="Heading7Char">
    <w:name w:val="Heading 7 Char"/>
    <w:aliases w:val="Video URL Char"/>
    <w:basedOn w:val="DefaultParagraphFont"/>
    <w:link w:val="Heading7"/>
    <w:uiPriority w:val="9"/>
    <w:rsid w:val="00ED0020"/>
    <w:rPr>
      <w:rFonts w:asciiTheme="majorHAnsi" w:eastAsiaTheme="majorEastAsia" w:hAnsiTheme="majorHAnsi" w:cstheme="majorBidi"/>
      <w:b/>
      <w:iCs/>
      <w:color w:val="242852" w:themeColor="text2"/>
      <w:spacing w:val="30"/>
      <w:sz w:val="28"/>
    </w:rPr>
  </w:style>
  <w:style w:type="character" w:customStyle="1" w:styleId="Heading8Char">
    <w:name w:val="Heading 8 Char"/>
    <w:basedOn w:val="DefaultParagraphFont"/>
    <w:link w:val="Heading8"/>
    <w:uiPriority w:val="9"/>
    <w:semiHidden/>
    <w:rsid w:val="007F1D1A"/>
    <w:rPr>
      <w:rFonts w:asciiTheme="majorHAnsi" w:eastAsiaTheme="majorEastAsia" w:hAnsiTheme="majorHAnsi" w:cstheme="majorBidi"/>
      <w:color w:val="272727" w:themeColor="text1" w:themeTint="D8"/>
      <w:sz w:val="21"/>
      <w:szCs w:val="21"/>
    </w:rPr>
  </w:style>
  <w:style w:type="paragraph" w:styleId="HTMLAddress">
    <w:name w:val="HTML Address"/>
    <w:basedOn w:val="Normal"/>
    <w:link w:val="HTMLAddressChar"/>
    <w:uiPriority w:val="99"/>
    <w:semiHidden/>
    <w:unhideWhenUsed/>
    <w:rsid w:val="007F1D1A"/>
    <w:pPr>
      <w:spacing w:before="0" w:after="0" w:line="240" w:lineRule="auto"/>
    </w:pPr>
    <w:rPr>
      <w:i/>
      <w:iCs/>
    </w:rPr>
  </w:style>
  <w:style w:type="character" w:customStyle="1" w:styleId="HTMLAddressChar">
    <w:name w:val="HTML Address Char"/>
    <w:basedOn w:val="DefaultParagraphFont"/>
    <w:link w:val="HTMLAddress"/>
    <w:uiPriority w:val="99"/>
    <w:semiHidden/>
    <w:rsid w:val="007F1D1A"/>
    <w:rPr>
      <w:i/>
      <w:iCs/>
    </w:rPr>
  </w:style>
  <w:style w:type="paragraph" w:styleId="HTMLPreformatted">
    <w:name w:val="HTML Preformatted"/>
    <w:basedOn w:val="Normal"/>
    <w:link w:val="HTMLPreformattedChar"/>
    <w:uiPriority w:val="99"/>
    <w:semiHidden/>
    <w:unhideWhenUsed/>
    <w:rsid w:val="007F1D1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F1D1A"/>
    <w:rPr>
      <w:rFonts w:ascii="Consolas" w:hAnsi="Consolas"/>
      <w:sz w:val="20"/>
      <w:szCs w:val="20"/>
    </w:rPr>
  </w:style>
  <w:style w:type="paragraph" w:styleId="Index1">
    <w:name w:val="index 1"/>
    <w:basedOn w:val="Normal"/>
    <w:next w:val="Normal"/>
    <w:autoRedefine/>
    <w:uiPriority w:val="99"/>
    <w:semiHidden/>
    <w:unhideWhenUsed/>
    <w:rsid w:val="007F1D1A"/>
    <w:pPr>
      <w:spacing w:before="0" w:after="0" w:line="240" w:lineRule="auto"/>
      <w:ind w:left="220" w:hanging="220"/>
    </w:pPr>
  </w:style>
  <w:style w:type="paragraph" w:styleId="Index2">
    <w:name w:val="index 2"/>
    <w:basedOn w:val="Normal"/>
    <w:next w:val="Normal"/>
    <w:autoRedefine/>
    <w:uiPriority w:val="99"/>
    <w:semiHidden/>
    <w:unhideWhenUsed/>
    <w:rsid w:val="007F1D1A"/>
    <w:pPr>
      <w:spacing w:before="0" w:after="0" w:line="240" w:lineRule="auto"/>
      <w:ind w:left="440" w:hanging="220"/>
    </w:pPr>
  </w:style>
  <w:style w:type="paragraph" w:styleId="Index3">
    <w:name w:val="index 3"/>
    <w:basedOn w:val="Normal"/>
    <w:next w:val="Normal"/>
    <w:autoRedefine/>
    <w:uiPriority w:val="99"/>
    <w:semiHidden/>
    <w:unhideWhenUsed/>
    <w:rsid w:val="007F1D1A"/>
    <w:pPr>
      <w:spacing w:before="0" w:after="0" w:line="240" w:lineRule="auto"/>
      <w:ind w:left="660" w:hanging="220"/>
    </w:pPr>
  </w:style>
  <w:style w:type="paragraph" w:styleId="Index4">
    <w:name w:val="index 4"/>
    <w:basedOn w:val="Normal"/>
    <w:next w:val="Normal"/>
    <w:autoRedefine/>
    <w:uiPriority w:val="99"/>
    <w:semiHidden/>
    <w:unhideWhenUsed/>
    <w:rsid w:val="007F1D1A"/>
    <w:pPr>
      <w:spacing w:before="0" w:after="0" w:line="240" w:lineRule="auto"/>
      <w:ind w:left="880" w:hanging="220"/>
    </w:pPr>
  </w:style>
  <w:style w:type="paragraph" w:styleId="Index5">
    <w:name w:val="index 5"/>
    <w:basedOn w:val="Normal"/>
    <w:next w:val="Normal"/>
    <w:autoRedefine/>
    <w:uiPriority w:val="99"/>
    <w:semiHidden/>
    <w:unhideWhenUsed/>
    <w:rsid w:val="007F1D1A"/>
    <w:pPr>
      <w:spacing w:before="0" w:after="0" w:line="240" w:lineRule="auto"/>
      <w:ind w:left="1100" w:hanging="220"/>
    </w:pPr>
  </w:style>
  <w:style w:type="paragraph" w:styleId="Index6">
    <w:name w:val="index 6"/>
    <w:basedOn w:val="Normal"/>
    <w:next w:val="Normal"/>
    <w:autoRedefine/>
    <w:uiPriority w:val="99"/>
    <w:semiHidden/>
    <w:unhideWhenUsed/>
    <w:rsid w:val="007F1D1A"/>
    <w:pPr>
      <w:spacing w:before="0" w:after="0" w:line="240" w:lineRule="auto"/>
      <w:ind w:left="1320" w:hanging="220"/>
    </w:pPr>
  </w:style>
  <w:style w:type="paragraph" w:styleId="Index7">
    <w:name w:val="index 7"/>
    <w:basedOn w:val="Normal"/>
    <w:next w:val="Normal"/>
    <w:autoRedefine/>
    <w:uiPriority w:val="99"/>
    <w:semiHidden/>
    <w:unhideWhenUsed/>
    <w:rsid w:val="007F1D1A"/>
    <w:pPr>
      <w:spacing w:before="0" w:after="0" w:line="240" w:lineRule="auto"/>
      <w:ind w:left="1540" w:hanging="220"/>
    </w:pPr>
  </w:style>
  <w:style w:type="paragraph" w:styleId="Index8">
    <w:name w:val="index 8"/>
    <w:basedOn w:val="Normal"/>
    <w:next w:val="Normal"/>
    <w:autoRedefine/>
    <w:uiPriority w:val="99"/>
    <w:semiHidden/>
    <w:unhideWhenUsed/>
    <w:rsid w:val="007F1D1A"/>
    <w:pPr>
      <w:spacing w:before="0" w:after="0" w:line="240" w:lineRule="auto"/>
      <w:ind w:left="1760" w:hanging="220"/>
    </w:pPr>
  </w:style>
  <w:style w:type="paragraph" w:styleId="Index9">
    <w:name w:val="index 9"/>
    <w:basedOn w:val="Normal"/>
    <w:next w:val="Normal"/>
    <w:autoRedefine/>
    <w:uiPriority w:val="99"/>
    <w:semiHidden/>
    <w:unhideWhenUsed/>
    <w:rsid w:val="007F1D1A"/>
    <w:pPr>
      <w:spacing w:before="0" w:after="0" w:line="240" w:lineRule="auto"/>
      <w:ind w:left="1980" w:hanging="220"/>
    </w:pPr>
  </w:style>
  <w:style w:type="paragraph" w:styleId="IndexHeading">
    <w:name w:val="index heading"/>
    <w:basedOn w:val="Normal"/>
    <w:next w:val="Index1"/>
    <w:uiPriority w:val="99"/>
    <w:semiHidden/>
    <w:unhideWhenUsed/>
    <w:rsid w:val="007F1D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F1D1A"/>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7F1D1A"/>
    <w:rPr>
      <w:i/>
      <w:iCs/>
      <w:color w:val="4A66AC" w:themeColor="accent1"/>
    </w:rPr>
  </w:style>
  <w:style w:type="paragraph" w:styleId="List3">
    <w:name w:val="List 3"/>
    <w:basedOn w:val="Normal"/>
    <w:uiPriority w:val="99"/>
    <w:semiHidden/>
    <w:unhideWhenUsed/>
    <w:rsid w:val="007F1D1A"/>
    <w:pPr>
      <w:ind w:left="1080" w:hanging="360"/>
      <w:contextualSpacing/>
    </w:pPr>
  </w:style>
  <w:style w:type="paragraph" w:styleId="List4">
    <w:name w:val="List 4"/>
    <w:basedOn w:val="Normal"/>
    <w:uiPriority w:val="99"/>
    <w:semiHidden/>
    <w:unhideWhenUsed/>
    <w:rsid w:val="007F1D1A"/>
    <w:pPr>
      <w:ind w:left="1440" w:hanging="360"/>
      <w:contextualSpacing/>
    </w:pPr>
  </w:style>
  <w:style w:type="paragraph" w:styleId="List5">
    <w:name w:val="List 5"/>
    <w:basedOn w:val="Normal"/>
    <w:uiPriority w:val="99"/>
    <w:semiHidden/>
    <w:unhideWhenUsed/>
    <w:rsid w:val="007F1D1A"/>
    <w:pPr>
      <w:ind w:left="1800" w:hanging="360"/>
      <w:contextualSpacing/>
    </w:pPr>
  </w:style>
  <w:style w:type="paragraph" w:styleId="ListBullet">
    <w:name w:val="List Bullet"/>
    <w:basedOn w:val="Normal"/>
    <w:uiPriority w:val="99"/>
    <w:semiHidden/>
    <w:unhideWhenUsed/>
    <w:rsid w:val="007F1D1A"/>
    <w:pPr>
      <w:numPr>
        <w:numId w:val="2"/>
      </w:numPr>
      <w:contextualSpacing/>
    </w:pPr>
  </w:style>
  <w:style w:type="paragraph" w:styleId="ListBullet2">
    <w:name w:val="List Bullet 2"/>
    <w:basedOn w:val="Normal"/>
    <w:uiPriority w:val="99"/>
    <w:semiHidden/>
    <w:unhideWhenUsed/>
    <w:rsid w:val="007F1D1A"/>
    <w:pPr>
      <w:numPr>
        <w:numId w:val="3"/>
      </w:numPr>
      <w:contextualSpacing/>
    </w:pPr>
  </w:style>
  <w:style w:type="paragraph" w:styleId="ListBullet3">
    <w:name w:val="List Bullet 3"/>
    <w:basedOn w:val="Normal"/>
    <w:uiPriority w:val="99"/>
    <w:semiHidden/>
    <w:unhideWhenUsed/>
    <w:rsid w:val="007F1D1A"/>
    <w:pPr>
      <w:numPr>
        <w:numId w:val="4"/>
      </w:numPr>
      <w:contextualSpacing/>
    </w:pPr>
  </w:style>
  <w:style w:type="paragraph" w:styleId="ListBullet4">
    <w:name w:val="List Bullet 4"/>
    <w:basedOn w:val="Normal"/>
    <w:uiPriority w:val="99"/>
    <w:semiHidden/>
    <w:unhideWhenUsed/>
    <w:rsid w:val="007F1D1A"/>
    <w:pPr>
      <w:numPr>
        <w:numId w:val="5"/>
      </w:numPr>
      <w:contextualSpacing/>
    </w:pPr>
  </w:style>
  <w:style w:type="paragraph" w:styleId="ListBullet5">
    <w:name w:val="List Bullet 5"/>
    <w:basedOn w:val="Normal"/>
    <w:uiPriority w:val="99"/>
    <w:semiHidden/>
    <w:unhideWhenUsed/>
    <w:rsid w:val="007F1D1A"/>
    <w:pPr>
      <w:numPr>
        <w:numId w:val="6"/>
      </w:numPr>
      <w:contextualSpacing/>
    </w:pPr>
  </w:style>
  <w:style w:type="paragraph" w:styleId="ListContinue">
    <w:name w:val="List Continue"/>
    <w:basedOn w:val="Normal"/>
    <w:uiPriority w:val="99"/>
    <w:semiHidden/>
    <w:unhideWhenUsed/>
    <w:rsid w:val="007F1D1A"/>
    <w:pPr>
      <w:spacing w:after="120"/>
      <w:ind w:left="360"/>
      <w:contextualSpacing/>
    </w:pPr>
  </w:style>
  <w:style w:type="paragraph" w:styleId="ListContinue2">
    <w:name w:val="List Continue 2"/>
    <w:basedOn w:val="Normal"/>
    <w:uiPriority w:val="99"/>
    <w:semiHidden/>
    <w:unhideWhenUsed/>
    <w:rsid w:val="007F1D1A"/>
    <w:pPr>
      <w:spacing w:after="120"/>
      <w:ind w:left="720"/>
      <w:contextualSpacing/>
    </w:pPr>
  </w:style>
  <w:style w:type="paragraph" w:styleId="ListContinue3">
    <w:name w:val="List Continue 3"/>
    <w:basedOn w:val="Normal"/>
    <w:uiPriority w:val="99"/>
    <w:semiHidden/>
    <w:unhideWhenUsed/>
    <w:rsid w:val="007F1D1A"/>
    <w:pPr>
      <w:spacing w:after="120"/>
      <w:ind w:left="1080"/>
      <w:contextualSpacing/>
    </w:pPr>
  </w:style>
  <w:style w:type="paragraph" w:styleId="ListContinue4">
    <w:name w:val="List Continue 4"/>
    <w:basedOn w:val="Normal"/>
    <w:uiPriority w:val="99"/>
    <w:semiHidden/>
    <w:unhideWhenUsed/>
    <w:rsid w:val="007F1D1A"/>
    <w:pPr>
      <w:spacing w:after="120"/>
      <w:ind w:left="1440"/>
      <w:contextualSpacing/>
    </w:pPr>
  </w:style>
  <w:style w:type="paragraph" w:styleId="ListContinue5">
    <w:name w:val="List Continue 5"/>
    <w:basedOn w:val="Normal"/>
    <w:uiPriority w:val="99"/>
    <w:semiHidden/>
    <w:unhideWhenUsed/>
    <w:rsid w:val="007F1D1A"/>
    <w:pPr>
      <w:spacing w:after="120"/>
      <w:ind w:left="1800"/>
      <w:contextualSpacing/>
    </w:pPr>
  </w:style>
  <w:style w:type="paragraph" w:styleId="ListNumber">
    <w:name w:val="List Number"/>
    <w:basedOn w:val="Normal"/>
    <w:uiPriority w:val="99"/>
    <w:semiHidden/>
    <w:unhideWhenUsed/>
    <w:rsid w:val="007F1D1A"/>
    <w:pPr>
      <w:numPr>
        <w:numId w:val="7"/>
      </w:numPr>
      <w:contextualSpacing/>
    </w:pPr>
  </w:style>
  <w:style w:type="paragraph" w:styleId="ListNumber2">
    <w:name w:val="List Number 2"/>
    <w:basedOn w:val="Normal"/>
    <w:uiPriority w:val="99"/>
    <w:semiHidden/>
    <w:unhideWhenUsed/>
    <w:rsid w:val="007F1D1A"/>
    <w:pPr>
      <w:numPr>
        <w:numId w:val="8"/>
      </w:numPr>
      <w:contextualSpacing/>
    </w:pPr>
  </w:style>
  <w:style w:type="paragraph" w:styleId="ListNumber3">
    <w:name w:val="List Number 3"/>
    <w:basedOn w:val="Normal"/>
    <w:uiPriority w:val="99"/>
    <w:semiHidden/>
    <w:unhideWhenUsed/>
    <w:rsid w:val="007F1D1A"/>
    <w:pPr>
      <w:numPr>
        <w:numId w:val="9"/>
      </w:numPr>
      <w:contextualSpacing/>
    </w:pPr>
  </w:style>
  <w:style w:type="paragraph" w:styleId="ListNumber4">
    <w:name w:val="List Number 4"/>
    <w:basedOn w:val="Normal"/>
    <w:uiPriority w:val="99"/>
    <w:semiHidden/>
    <w:unhideWhenUsed/>
    <w:rsid w:val="007F1D1A"/>
    <w:pPr>
      <w:numPr>
        <w:numId w:val="10"/>
      </w:numPr>
      <w:contextualSpacing/>
    </w:pPr>
  </w:style>
  <w:style w:type="paragraph" w:styleId="ListNumber5">
    <w:name w:val="List Number 5"/>
    <w:basedOn w:val="Normal"/>
    <w:uiPriority w:val="99"/>
    <w:semiHidden/>
    <w:unhideWhenUsed/>
    <w:rsid w:val="007F1D1A"/>
    <w:pPr>
      <w:numPr>
        <w:numId w:val="11"/>
      </w:numPr>
      <w:contextualSpacing/>
    </w:pPr>
  </w:style>
  <w:style w:type="paragraph" w:styleId="MacroText">
    <w:name w:val="macro"/>
    <w:link w:val="MacroTextChar"/>
    <w:uiPriority w:val="99"/>
    <w:semiHidden/>
    <w:unhideWhenUsed/>
    <w:rsid w:val="007F1D1A"/>
    <w:pPr>
      <w:tabs>
        <w:tab w:val="left" w:pos="480"/>
        <w:tab w:val="left" w:pos="960"/>
        <w:tab w:val="left" w:pos="1440"/>
        <w:tab w:val="left" w:pos="1920"/>
        <w:tab w:val="left" w:pos="2400"/>
        <w:tab w:val="left" w:pos="2880"/>
        <w:tab w:val="left" w:pos="3360"/>
        <w:tab w:val="left" w:pos="3840"/>
        <w:tab w:val="left" w:pos="4320"/>
      </w:tabs>
      <w:spacing w:before="120"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F1D1A"/>
    <w:rPr>
      <w:rFonts w:ascii="Consolas" w:hAnsi="Consolas"/>
      <w:sz w:val="20"/>
      <w:szCs w:val="20"/>
    </w:rPr>
  </w:style>
  <w:style w:type="paragraph" w:styleId="MessageHeader">
    <w:name w:val="Message Header"/>
    <w:basedOn w:val="Normal"/>
    <w:link w:val="MessageHeaderChar"/>
    <w:uiPriority w:val="99"/>
    <w:semiHidden/>
    <w:unhideWhenUsed/>
    <w:rsid w:val="007F1D1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F1D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F1D1A"/>
    <w:rPr>
      <w:rFonts w:ascii="Times New Roman" w:hAnsi="Times New Roman" w:cs="Times New Roman"/>
      <w:sz w:val="24"/>
      <w:szCs w:val="24"/>
    </w:rPr>
  </w:style>
  <w:style w:type="paragraph" w:styleId="NormalIndent">
    <w:name w:val="Normal Indent"/>
    <w:basedOn w:val="Normal"/>
    <w:uiPriority w:val="99"/>
    <w:semiHidden/>
    <w:unhideWhenUsed/>
    <w:rsid w:val="007F1D1A"/>
    <w:pPr>
      <w:ind w:left="720"/>
    </w:pPr>
  </w:style>
  <w:style w:type="paragraph" w:styleId="NoteHeading">
    <w:name w:val="Note Heading"/>
    <w:basedOn w:val="Normal"/>
    <w:next w:val="Normal"/>
    <w:link w:val="NoteHeadingChar"/>
    <w:uiPriority w:val="99"/>
    <w:semiHidden/>
    <w:unhideWhenUsed/>
    <w:rsid w:val="007F1D1A"/>
    <w:pPr>
      <w:spacing w:before="0" w:after="0" w:line="240" w:lineRule="auto"/>
    </w:pPr>
  </w:style>
  <w:style w:type="character" w:customStyle="1" w:styleId="NoteHeadingChar">
    <w:name w:val="Note Heading Char"/>
    <w:basedOn w:val="DefaultParagraphFont"/>
    <w:link w:val="NoteHeading"/>
    <w:uiPriority w:val="99"/>
    <w:semiHidden/>
    <w:rsid w:val="007F1D1A"/>
  </w:style>
  <w:style w:type="paragraph" w:styleId="PlainText">
    <w:name w:val="Plain Text"/>
    <w:basedOn w:val="Normal"/>
    <w:link w:val="PlainTextChar"/>
    <w:uiPriority w:val="99"/>
    <w:semiHidden/>
    <w:unhideWhenUsed/>
    <w:rsid w:val="007F1D1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F1D1A"/>
    <w:rPr>
      <w:rFonts w:ascii="Consolas" w:hAnsi="Consolas"/>
      <w:sz w:val="21"/>
      <w:szCs w:val="21"/>
    </w:rPr>
  </w:style>
  <w:style w:type="paragraph" w:styleId="Quote">
    <w:name w:val="Quote"/>
    <w:basedOn w:val="Normal"/>
    <w:next w:val="Normal"/>
    <w:link w:val="QuoteChar"/>
    <w:uiPriority w:val="29"/>
    <w:qFormat/>
    <w:rsid w:val="007F1D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F1D1A"/>
    <w:rPr>
      <w:i/>
      <w:iCs/>
      <w:color w:val="404040" w:themeColor="text1" w:themeTint="BF"/>
    </w:rPr>
  </w:style>
  <w:style w:type="paragraph" w:styleId="Salutation">
    <w:name w:val="Salutation"/>
    <w:basedOn w:val="Normal"/>
    <w:next w:val="Normal"/>
    <w:link w:val="SalutationChar"/>
    <w:uiPriority w:val="99"/>
    <w:semiHidden/>
    <w:unhideWhenUsed/>
    <w:rsid w:val="007F1D1A"/>
  </w:style>
  <w:style w:type="character" w:customStyle="1" w:styleId="SalutationChar">
    <w:name w:val="Salutation Char"/>
    <w:basedOn w:val="DefaultParagraphFont"/>
    <w:link w:val="Salutation"/>
    <w:uiPriority w:val="99"/>
    <w:semiHidden/>
    <w:rsid w:val="007F1D1A"/>
  </w:style>
  <w:style w:type="paragraph" w:styleId="Signature">
    <w:name w:val="Signature"/>
    <w:basedOn w:val="Normal"/>
    <w:link w:val="SignatureChar"/>
    <w:uiPriority w:val="99"/>
    <w:semiHidden/>
    <w:unhideWhenUsed/>
    <w:rsid w:val="007F1D1A"/>
    <w:pPr>
      <w:spacing w:before="0" w:after="0" w:line="240" w:lineRule="auto"/>
      <w:ind w:left="4320"/>
    </w:pPr>
  </w:style>
  <w:style w:type="character" w:customStyle="1" w:styleId="SignatureChar">
    <w:name w:val="Signature Char"/>
    <w:basedOn w:val="DefaultParagraphFont"/>
    <w:link w:val="Signature"/>
    <w:uiPriority w:val="99"/>
    <w:semiHidden/>
    <w:rsid w:val="007F1D1A"/>
  </w:style>
  <w:style w:type="paragraph" w:styleId="TableofAuthorities">
    <w:name w:val="table of authorities"/>
    <w:basedOn w:val="Normal"/>
    <w:next w:val="Normal"/>
    <w:uiPriority w:val="99"/>
    <w:semiHidden/>
    <w:unhideWhenUsed/>
    <w:rsid w:val="007F1D1A"/>
    <w:pPr>
      <w:spacing w:after="0"/>
      <w:ind w:left="220" w:hanging="220"/>
    </w:pPr>
  </w:style>
  <w:style w:type="paragraph" w:styleId="TableofFigures">
    <w:name w:val="table of figures"/>
    <w:basedOn w:val="Normal"/>
    <w:next w:val="Normal"/>
    <w:uiPriority w:val="99"/>
    <w:semiHidden/>
    <w:unhideWhenUsed/>
    <w:rsid w:val="007F1D1A"/>
    <w:pPr>
      <w:spacing w:after="0"/>
    </w:pPr>
  </w:style>
  <w:style w:type="paragraph" w:styleId="TOAHeading">
    <w:name w:val="toa heading"/>
    <w:basedOn w:val="Normal"/>
    <w:next w:val="Normal"/>
    <w:uiPriority w:val="99"/>
    <w:semiHidden/>
    <w:unhideWhenUsed/>
    <w:rsid w:val="007F1D1A"/>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8E3633"/>
    <w:rPr>
      <w:sz w:val="16"/>
      <w:szCs w:val="16"/>
    </w:rPr>
  </w:style>
  <w:style w:type="character" w:customStyle="1" w:styleId="ListParagraphChar">
    <w:name w:val="List Paragraph Char"/>
    <w:basedOn w:val="DefaultParagraphFont"/>
    <w:link w:val="ListParagraph"/>
    <w:uiPriority w:val="34"/>
    <w:rsid w:val="004A10BF"/>
  </w:style>
  <w:style w:type="paragraph" w:styleId="Caption">
    <w:name w:val="caption"/>
    <w:basedOn w:val="Normal"/>
    <w:next w:val="Normal"/>
    <w:uiPriority w:val="35"/>
    <w:unhideWhenUsed/>
    <w:rsid w:val="006778E7"/>
    <w:pPr>
      <w:spacing w:before="90" w:after="240" w:line="280" w:lineRule="exact"/>
      <w:jc w:val="center"/>
    </w:pPr>
    <w:rPr>
      <w:bCs/>
      <w:i/>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80030">
      <w:bodyDiv w:val="1"/>
      <w:marLeft w:val="0"/>
      <w:marRight w:val="0"/>
      <w:marTop w:val="0"/>
      <w:marBottom w:val="0"/>
      <w:divBdr>
        <w:top w:val="none" w:sz="0" w:space="0" w:color="auto"/>
        <w:left w:val="none" w:sz="0" w:space="0" w:color="auto"/>
        <w:bottom w:val="none" w:sz="0" w:space="0" w:color="auto"/>
        <w:right w:val="none" w:sz="0" w:space="0" w:color="auto"/>
      </w:divBdr>
    </w:div>
    <w:div w:id="189268730">
      <w:bodyDiv w:val="1"/>
      <w:marLeft w:val="0"/>
      <w:marRight w:val="0"/>
      <w:marTop w:val="0"/>
      <w:marBottom w:val="0"/>
      <w:divBdr>
        <w:top w:val="none" w:sz="0" w:space="0" w:color="auto"/>
        <w:left w:val="none" w:sz="0" w:space="0" w:color="auto"/>
        <w:bottom w:val="none" w:sz="0" w:space="0" w:color="auto"/>
        <w:right w:val="none" w:sz="0" w:space="0" w:color="auto"/>
      </w:divBdr>
    </w:div>
    <w:div w:id="482623928">
      <w:bodyDiv w:val="1"/>
      <w:marLeft w:val="0"/>
      <w:marRight w:val="0"/>
      <w:marTop w:val="0"/>
      <w:marBottom w:val="0"/>
      <w:divBdr>
        <w:top w:val="none" w:sz="0" w:space="0" w:color="auto"/>
        <w:left w:val="none" w:sz="0" w:space="0" w:color="auto"/>
        <w:bottom w:val="none" w:sz="0" w:space="0" w:color="auto"/>
        <w:right w:val="none" w:sz="0" w:space="0" w:color="auto"/>
      </w:divBdr>
      <w:divsChild>
        <w:div w:id="791897409">
          <w:marLeft w:val="360"/>
          <w:marRight w:val="0"/>
          <w:marTop w:val="200"/>
          <w:marBottom w:val="0"/>
          <w:divBdr>
            <w:top w:val="none" w:sz="0" w:space="0" w:color="auto"/>
            <w:left w:val="none" w:sz="0" w:space="0" w:color="auto"/>
            <w:bottom w:val="none" w:sz="0" w:space="0" w:color="auto"/>
            <w:right w:val="none" w:sz="0" w:space="0" w:color="auto"/>
          </w:divBdr>
        </w:div>
        <w:div w:id="259218359">
          <w:marLeft w:val="360"/>
          <w:marRight w:val="0"/>
          <w:marTop w:val="200"/>
          <w:marBottom w:val="0"/>
          <w:divBdr>
            <w:top w:val="none" w:sz="0" w:space="0" w:color="auto"/>
            <w:left w:val="none" w:sz="0" w:space="0" w:color="auto"/>
            <w:bottom w:val="none" w:sz="0" w:space="0" w:color="auto"/>
            <w:right w:val="none" w:sz="0" w:space="0" w:color="auto"/>
          </w:divBdr>
        </w:div>
        <w:div w:id="1867207727">
          <w:marLeft w:val="360"/>
          <w:marRight w:val="0"/>
          <w:marTop w:val="200"/>
          <w:marBottom w:val="0"/>
          <w:divBdr>
            <w:top w:val="none" w:sz="0" w:space="0" w:color="auto"/>
            <w:left w:val="none" w:sz="0" w:space="0" w:color="auto"/>
            <w:bottom w:val="none" w:sz="0" w:space="0" w:color="auto"/>
            <w:right w:val="none" w:sz="0" w:space="0" w:color="auto"/>
          </w:divBdr>
        </w:div>
        <w:div w:id="2074615414">
          <w:marLeft w:val="360"/>
          <w:marRight w:val="0"/>
          <w:marTop w:val="200"/>
          <w:marBottom w:val="0"/>
          <w:divBdr>
            <w:top w:val="none" w:sz="0" w:space="0" w:color="auto"/>
            <w:left w:val="none" w:sz="0" w:space="0" w:color="auto"/>
            <w:bottom w:val="none" w:sz="0" w:space="0" w:color="auto"/>
            <w:right w:val="none" w:sz="0" w:space="0" w:color="auto"/>
          </w:divBdr>
        </w:div>
      </w:divsChild>
    </w:div>
    <w:div w:id="651568529">
      <w:bodyDiv w:val="1"/>
      <w:marLeft w:val="0"/>
      <w:marRight w:val="0"/>
      <w:marTop w:val="0"/>
      <w:marBottom w:val="0"/>
      <w:divBdr>
        <w:top w:val="none" w:sz="0" w:space="0" w:color="auto"/>
        <w:left w:val="none" w:sz="0" w:space="0" w:color="auto"/>
        <w:bottom w:val="none" w:sz="0" w:space="0" w:color="auto"/>
        <w:right w:val="none" w:sz="0" w:space="0" w:color="auto"/>
      </w:divBdr>
      <w:divsChild>
        <w:div w:id="186527608">
          <w:marLeft w:val="0"/>
          <w:marRight w:val="0"/>
          <w:marTop w:val="0"/>
          <w:marBottom w:val="0"/>
          <w:divBdr>
            <w:top w:val="single" w:sz="6" w:space="15" w:color="CCCCCC"/>
            <w:left w:val="none" w:sz="0" w:space="0" w:color="auto"/>
            <w:bottom w:val="none" w:sz="0" w:space="0" w:color="auto"/>
            <w:right w:val="none" w:sz="0" w:space="0" w:color="auto"/>
          </w:divBdr>
          <w:divsChild>
            <w:div w:id="1952205576">
              <w:marLeft w:val="0"/>
              <w:marRight w:val="0"/>
              <w:marTop w:val="0"/>
              <w:marBottom w:val="0"/>
              <w:divBdr>
                <w:top w:val="none" w:sz="0" w:space="0" w:color="auto"/>
                <w:left w:val="none" w:sz="0" w:space="0" w:color="auto"/>
                <w:bottom w:val="single" w:sz="6" w:space="15" w:color="CDCDCD"/>
                <w:right w:val="none" w:sz="0" w:space="0" w:color="auto"/>
              </w:divBdr>
              <w:divsChild>
                <w:div w:id="2021084545">
                  <w:marLeft w:val="0"/>
                  <w:marRight w:val="0"/>
                  <w:marTop w:val="0"/>
                  <w:marBottom w:val="45"/>
                  <w:divBdr>
                    <w:top w:val="none" w:sz="0" w:space="0" w:color="auto"/>
                    <w:left w:val="none" w:sz="0" w:space="0" w:color="auto"/>
                    <w:bottom w:val="none" w:sz="0" w:space="0" w:color="auto"/>
                    <w:right w:val="none" w:sz="0" w:space="0" w:color="auto"/>
                  </w:divBdr>
                  <w:divsChild>
                    <w:div w:id="6703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72266">
          <w:marLeft w:val="0"/>
          <w:marRight w:val="0"/>
          <w:marTop w:val="0"/>
          <w:marBottom w:val="0"/>
          <w:divBdr>
            <w:top w:val="single" w:sz="6" w:space="15" w:color="CCCCCC"/>
            <w:left w:val="none" w:sz="0" w:space="0" w:color="auto"/>
            <w:bottom w:val="none" w:sz="0" w:space="0" w:color="auto"/>
            <w:right w:val="none" w:sz="0" w:space="0" w:color="auto"/>
          </w:divBdr>
          <w:divsChild>
            <w:div w:id="692920378">
              <w:marLeft w:val="0"/>
              <w:marRight w:val="0"/>
              <w:marTop w:val="0"/>
              <w:marBottom w:val="0"/>
              <w:divBdr>
                <w:top w:val="none" w:sz="0" w:space="0" w:color="auto"/>
                <w:left w:val="none" w:sz="0" w:space="0" w:color="auto"/>
                <w:bottom w:val="single" w:sz="6" w:space="15" w:color="CDCDCD"/>
                <w:right w:val="none" w:sz="0" w:space="0" w:color="auto"/>
              </w:divBdr>
              <w:divsChild>
                <w:div w:id="633340128">
                  <w:marLeft w:val="0"/>
                  <w:marRight w:val="0"/>
                  <w:marTop w:val="0"/>
                  <w:marBottom w:val="45"/>
                  <w:divBdr>
                    <w:top w:val="none" w:sz="0" w:space="0" w:color="auto"/>
                    <w:left w:val="none" w:sz="0" w:space="0" w:color="auto"/>
                    <w:bottom w:val="none" w:sz="0" w:space="0" w:color="auto"/>
                    <w:right w:val="none" w:sz="0" w:space="0" w:color="auto"/>
                  </w:divBdr>
                  <w:divsChild>
                    <w:div w:id="1837450611">
                      <w:marLeft w:val="0"/>
                      <w:marRight w:val="0"/>
                      <w:marTop w:val="0"/>
                      <w:marBottom w:val="0"/>
                      <w:divBdr>
                        <w:top w:val="none" w:sz="0" w:space="0" w:color="auto"/>
                        <w:left w:val="none" w:sz="0" w:space="0" w:color="auto"/>
                        <w:bottom w:val="none" w:sz="0" w:space="0" w:color="auto"/>
                        <w:right w:val="none" w:sz="0" w:space="0" w:color="auto"/>
                      </w:divBdr>
                    </w:div>
                    <w:div w:id="1960183069">
                      <w:marLeft w:val="0"/>
                      <w:marRight w:val="0"/>
                      <w:marTop w:val="0"/>
                      <w:marBottom w:val="0"/>
                      <w:divBdr>
                        <w:top w:val="none" w:sz="0" w:space="0" w:color="auto"/>
                        <w:left w:val="none" w:sz="0" w:space="0" w:color="auto"/>
                        <w:bottom w:val="none" w:sz="0" w:space="0" w:color="auto"/>
                        <w:right w:val="none" w:sz="0" w:space="0" w:color="auto"/>
                      </w:divBdr>
                    </w:div>
                    <w:div w:id="954095050">
                      <w:marLeft w:val="0"/>
                      <w:marRight w:val="0"/>
                      <w:marTop w:val="0"/>
                      <w:marBottom w:val="0"/>
                      <w:divBdr>
                        <w:top w:val="none" w:sz="0" w:space="0" w:color="auto"/>
                        <w:left w:val="none" w:sz="0" w:space="0" w:color="auto"/>
                        <w:bottom w:val="none" w:sz="0" w:space="0" w:color="auto"/>
                        <w:right w:val="none" w:sz="0" w:space="0" w:color="auto"/>
                      </w:divBdr>
                    </w:div>
                    <w:div w:id="933706953">
                      <w:marLeft w:val="0"/>
                      <w:marRight w:val="0"/>
                      <w:marTop w:val="0"/>
                      <w:marBottom w:val="0"/>
                      <w:divBdr>
                        <w:top w:val="none" w:sz="0" w:space="0" w:color="auto"/>
                        <w:left w:val="none" w:sz="0" w:space="0" w:color="auto"/>
                        <w:bottom w:val="none" w:sz="0" w:space="0" w:color="auto"/>
                        <w:right w:val="none" w:sz="0" w:space="0" w:color="auto"/>
                      </w:divBdr>
                    </w:div>
                    <w:div w:id="302925785">
                      <w:marLeft w:val="0"/>
                      <w:marRight w:val="0"/>
                      <w:marTop w:val="0"/>
                      <w:marBottom w:val="0"/>
                      <w:divBdr>
                        <w:top w:val="none" w:sz="0" w:space="0" w:color="auto"/>
                        <w:left w:val="none" w:sz="0" w:space="0" w:color="auto"/>
                        <w:bottom w:val="none" w:sz="0" w:space="0" w:color="auto"/>
                        <w:right w:val="none" w:sz="0" w:space="0" w:color="auto"/>
                      </w:divBdr>
                    </w:div>
                    <w:div w:id="16787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8177">
          <w:marLeft w:val="0"/>
          <w:marRight w:val="0"/>
          <w:marTop w:val="0"/>
          <w:marBottom w:val="0"/>
          <w:divBdr>
            <w:top w:val="single" w:sz="6" w:space="15" w:color="CCCCCC"/>
            <w:left w:val="none" w:sz="0" w:space="0" w:color="auto"/>
            <w:bottom w:val="none" w:sz="0" w:space="0" w:color="auto"/>
            <w:right w:val="none" w:sz="0" w:space="0" w:color="auto"/>
          </w:divBdr>
          <w:divsChild>
            <w:div w:id="28461789">
              <w:marLeft w:val="0"/>
              <w:marRight w:val="0"/>
              <w:marTop w:val="0"/>
              <w:marBottom w:val="0"/>
              <w:divBdr>
                <w:top w:val="none" w:sz="0" w:space="0" w:color="auto"/>
                <w:left w:val="none" w:sz="0" w:space="0" w:color="auto"/>
                <w:bottom w:val="single" w:sz="6" w:space="15" w:color="CDCDCD"/>
                <w:right w:val="none" w:sz="0" w:space="0" w:color="auto"/>
              </w:divBdr>
              <w:divsChild>
                <w:div w:id="2018069112">
                  <w:marLeft w:val="0"/>
                  <w:marRight w:val="0"/>
                  <w:marTop w:val="0"/>
                  <w:marBottom w:val="45"/>
                  <w:divBdr>
                    <w:top w:val="none" w:sz="0" w:space="0" w:color="auto"/>
                    <w:left w:val="none" w:sz="0" w:space="0" w:color="auto"/>
                    <w:bottom w:val="none" w:sz="0" w:space="0" w:color="auto"/>
                    <w:right w:val="none" w:sz="0" w:space="0" w:color="auto"/>
                  </w:divBdr>
                  <w:divsChild>
                    <w:div w:id="6021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81221">
          <w:marLeft w:val="0"/>
          <w:marRight w:val="0"/>
          <w:marTop w:val="0"/>
          <w:marBottom w:val="0"/>
          <w:divBdr>
            <w:top w:val="single" w:sz="6" w:space="15" w:color="CCCCCC"/>
            <w:left w:val="none" w:sz="0" w:space="0" w:color="auto"/>
            <w:bottom w:val="none" w:sz="0" w:space="0" w:color="auto"/>
            <w:right w:val="none" w:sz="0" w:space="0" w:color="auto"/>
          </w:divBdr>
          <w:divsChild>
            <w:div w:id="1375689228">
              <w:marLeft w:val="0"/>
              <w:marRight w:val="0"/>
              <w:marTop w:val="0"/>
              <w:marBottom w:val="0"/>
              <w:divBdr>
                <w:top w:val="none" w:sz="0" w:space="0" w:color="auto"/>
                <w:left w:val="none" w:sz="0" w:space="0" w:color="auto"/>
                <w:bottom w:val="single" w:sz="6" w:space="15" w:color="CDCDCD"/>
                <w:right w:val="none" w:sz="0" w:space="0" w:color="auto"/>
              </w:divBdr>
              <w:divsChild>
                <w:div w:id="1145850183">
                  <w:marLeft w:val="0"/>
                  <w:marRight w:val="0"/>
                  <w:marTop w:val="0"/>
                  <w:marBottom w:val="45"/>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 w:id="557323234">
                      <w:marLeft w:val="0"/>
                      <w:marRight w:val="0"/>
                      <w:marTop w:val="0"/>
                      <w:marBottom w:val="0"/>
                      <w:divBdr>
                        <w:top w:val="none" w:sz="0" w:space="0" w:color="auto"/>
                        <w:left w:val="none" w:sz="0" w:space="0" w:color="auto"/>
                        <w:bottom w:val="none" w:sz="0" w:space="0" w:color="auto"/>
                        <w:right w:val="none" w:sz="0" w:space="0" w:color="auto"/>
                      </w:divBdr>
                    </w:div>
                    <w:div w:id="1151364426">
                      <w:marLeft w:val="0"/>
                      <w:marRight w:val="0"/>
                      <w:marTop w:val="0"/>
                      <w:marBottom w:val="0"/>
                      <w:divBdr>
                        <w:top w:val="none" w:sz="0" w:space="0" w:color="auto"/>
                        <w:left w:val="none" w:sz="0" w:space="0" w:color="auto"/>
                        <w:bottom w:val="none" w:sz="0" w:space="0" w:color="auto"/>
                        <w:right w:val="none" w:sz="0" w:space="0" w:color="auto"/>
                      </w:divBdr>
                    </w:div>
                    <w:div w:id="1387215103">
                      <w:marLeft w:val="0"/>
                      <w:marRight w:val="0"/>
                      <w:marTop w:val="0"/>
                      <w:marBottom w:val="0"/>
                      <w:divBdr>
                        <w:top w:val="none" w:sz="0" w:space="0" w:color="auto"/>
                        <w:left w:val="none" w:sz="0" w:space="0" w:color="auto"/>
                        <w:bottom w:val="none" w:sz="0" w:space="0" w:color="auto"/>
                        <w:right w:val="none" w:sz="0" w:space="0" w:color="auto"/>
                      </w:divBdr>
                    </w:div>
                    <w:div w:id="652218197">
                      <w:marLeft w:val="0"/>
                      <w:marRight w:val="0"/>
                      <w:marTop w:val="0"/>
                      <w:marBottom w:val="0"/>
                      <w:divBdr>
                        <w:top w:val="none" w:sz="0" w:space="0" w:color="auto"/>
                        <w:left w:val="none" w:sz="0" w:space="0" w:color="auto"/>
                        <w:bottom w:val="none" w:sz="0" w:space="0" w:color="auto"/>
                        <w:right w:val="none" w:sz="0" w:space="0" w:color="auto"/>
                      </w:divBdr>
                    </w:div>
                    <w:div w:id="12660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3242">
          <w:marLeft w:val="0"/>
          <w:marRight w:val="0"/>
          <w:marTop w:val="0"/>
          <w:marBottom w:val="0"/>
          <w:divBdr>
            <w:top w:val="single" w:sz="6" w:space="15" w:color="CCCCCC"/>
            <w:left w:val="none" w:sz="0" w:space="0" w:color="auto"/>
            <w:bottom w:val="none" w:sz="0" w:space="0" w:color="auto"/>
            <w:right w:val="none" w:sz="0" w:space="0" w:color="auto"/>
          </w:divBdr>
          <w:divsChild>
            <w:div w:id="1666279212">
              <w:marLeft w:val="0"/>
              <w:marRight w:val="0"/>
              <w:marTop w:val="0"/>
              <w:marBottom w:val="0"/>
              <w:divBdr>
                <w:top w:val="none" w:sz="0" w:space="0" w:color="auto"/>
                <w:left w:val="none" w:sz="0" w:space="0" w:color="auto"/>
                <w:bottom w:val="single" w:sz="6" w:space="15" w:color="CDCDCD"/>
                <w:right w:val="none" w:sz="0" w:space="0" w:color="auto"/>
              </w:divBdr>
              <w:divsChild>
                <w:div w:id="1274702698">
                  <w:marLeft w:val="0"/>
                  <w:marRight w:val="0"/>
                  <w:marTop w:val="0"/>
                  <w:marBottom w:val="45"/>
                  <w:divBdr>
                    <w:top w:val="none" w:sz="0" w:space="0" w:color="auto"/>
                    <w:left w:val="none" w:sz="0" w:space="0" w:color="auto"/>
                    <w:bottom w:val="none" w:sz="0" w:space="0" w:color="auto"/>
                    <w:right w:val="none" w:sz="0" w:space="0" w:color="auto"/>
                  </w:divBdr>
                  <w:divsChild>
                    <w:div w:id="1786188920">
                      <w:marLeft w:val="0"/>
                      <w:marRight w:val="0"/>
                      <w:marTop w:val="0"/>
                      <w:marBottom w:val="0"/>
                      <w:divBdr>
                        <w:top w:val="none" w:sz="0" w:space="0" w:color="auto"/>
                        <w:left w:val="none" w:sz="0" w:space="0" w:color="auto"/>
                        <w:bottom w:val="none" w:sz="0" w:space="0" w:color="auto"/>
                        <w:right w:val="none" w:sz="0" w:space="0" w:color="auto"/>
                      </w:divBdr>
                    </w:div>
                    <w:div w:id="1187716813">
                      <w:marLeft w:val="0"/>
                      <w:marRight w:val="0"/>
                      <w:marTop w:val="0"/>
                      <w:marBottom w:val="0"/>
                      <w:divBdr>
                        <w:top w:val="none" w:sz="0" w:space="0" w:color="auto"/>
                        <w:left w:val="none" w:sz="0" w:space="0" w:color="auto"/>
                        <w:bottom w:val="none" w:sz="0" w:space="0" w:color="auto"/>
                        <w:right w:val="none" w:sz="0" w:space="0" w:color="auto"/>
                      </w:divBdr>
                    </w:div>
                    <w:div w:id="550843317">
                      <w:marLeft w:val="0"/>
                      <w:marRight w:val="0"/>
                      <w:marTop w:val="0"/>
                      <w:marBottom w:val="0"/>
                      <w:divBdr>
                        <w:top w:val="none" w:sz="0" w:space="0" w:color="auto"/>
                        <w:left w:val="none" w:sz="0" w:space="0" w:color="auto"/>
                        <w:bottom w:val="none" w:sz="0" w:space="0" w:color="auto"/>
                        <w:right w:val="none" w:sz="0" w:space="0" w:color="auto"/>
                      </w:divBdr>
                    </w:div>
                    <w:div w:id="1044063047">
                      <w:marLeft w:val="0"/>
                      <w:marRight w:val="0"/>
                      <w:marTop w:val="0"/>
                      <w:marBottom w:val="0"/>
                      <w:divBdr>
                        <w:top w:val="none" w:sz="0" w:space="0" w:color="auto"/>
                        <w:left w:val="none" w:sz="0" w:space="0" w:color="auto"/>
                        <w:bottom w:val="none" w:sz="0" w:space="0" w:color="auto"/>
                        <w:right w:val="none" w:sz="0" w:space="0" w:color="auto"/>
                      </w:divBdr>
                    </w:div>
                    <w:div w:id="1718511922">
                      <w:marLeft w:val="0"/>
                      <w:marRight w:val="0"/>
                      <w:marTop w:val="0"/>
                      <w:marBottom w:val="0"/>
                      <w:divBdr>
                        <w:top w:val="none" w:sz="0" w:space="0" w:color="auto"/>
                        <w:left w:val="none" w:sz="0" w:space="0" w:color="auto"/>
                        <w:bottom w:val="none" w:sz="0" w:space="0" w:color="auto"/>
                        <w:right w:val="none" w:sz="0" w:space="0" w:color="auto"/>
                      </w:divBdr>
                    </w:div>
                    <w:div w:id="14927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77491">
          <w:marLeft w:val="0"/>
          <w:marRight w:val="0"/>
          <w:marTop w:val="0"/>
          <w:marBottom w:val="0"/>
          <w:divBdr>
            <w:top w:val="single" w:sz="6" w:space="15" w:color="CCCCCC"/>
            <w:left w:val="none" w:sz="0" w:space="0" w:color="auto"/>
            <w:bottom w:val="none" w:sz="0" w:space="0" w:color="auto"/>
            <w:right w:val="none" w:sz="0" w:space="0" w:color="auto"/>
          </w:divBdr>
          <w:divsChild>
            <w:div w:id="1662848559">
              <w:marLeft w:val="0"/>
              <w:marRight w:val="0"/>
              <w:marTop w:val="0"/>
              <w:marBottom w:val="0"/>
              <w:divBdr>
                <w:top w:val="none" w:sz="0" w:space="0" w:color="auto"/>
                <w:left w:val="none" w:sz="0" w:space="0" w:color="auto"/>
                <w:bottom w:val="single" w:sz="6" w:space="15" w:color="CDCDCD"/>
                <w:right w:val="none" w:sz="0" w:space="0" w:color="auto"/>
              </w:divBdr>
              <w:divsChild>
                <w:div w:id="533882249">
                  <w:marLeft w:val="0"/>
                  <w:marRight w:val="0"/>
                  <w:marTop w:val="0"/>
                  <w:marBottom w:val="45"/>
                  <w:divBdr>
                    <w:top w:val="none" w:sz="0" w:space="0" w:color="auto"/>
                    <w:left w:val="none" w:sz="0" w:space="0" w:color="auto"/>
                    <w:bottom w:val="none" w:sz="0" w:space="0" w:color="auto"/>
                    <w:right w:val="none" w:sz="0" w:space="0" w:color="auto"/>
                  </w:divBdr>
                  <w:divsChild>
                    <w:div w:id="1969041961">
                      <w:marLeft w:val="0"/>
                      <w:marRight w:val="0"/>
                      <w:marTop w:val="0"/>
                      <w:marBottom w:val="0"/>
                      <w:divBdr>
                        <w:top w:val="none" w:sz="0" w:space="0" w:color="auto"/>
                        <w:left w:val="none" w:sz="0" w:space="0" w:color="auto"/>
                        <w:bottom w:val="none" w:sz="0" w:space="0" w:color="auto"/>
                        <w:right w:val="none" w:sz="0" w:space="0" w:color="auto"/>
                      </w:divBdr>
                    </w:div>
                    <w:div w:id="1781872534">
                      <w:marLeft w:val="0"/>
                      <w:marRight w:val="0"/>
                      <w:marTop w:val="0"/>
                      <w:marBottom w:val="0"/>
                      <w:divBdr>
                        <w:top w:val="none" w:sz="0" w:space="0" w:color="auto"/>
                        <w:left w:val="none" w:sz="0" w:space="0" w:color="auto"/>
                        <w:bottom w:val="none" w:sz="0" w:space="0" w:color="auto"/>
                        <w:right w:val="none" w:sz="0" w:space="0" w:color="auto"/>
                      </w:divBdr>
                    </w:div>
                    <w:div w:id="189925000">
                      <w:marLeft w:val="0"/>
                      <w:marRight w:val="0"/>
                      <w:marTop w:val="0"/>
                      <w:marBottom w:val="0"/>
                      <w:divBdr>
                        <w:top w:val="none" w:sz="0" w:space="0" w:color="auto"/>
                        <w:left w:val="none" w:sz="0" w:space="0" w:color="auto"/>
                        <w:bottom w:val="none" w:sz="0" w:space="0" w:color="auto"/>
                        <w:right w:val="none" w:sz="0" w:space="0" w:color="auto"/>
                      </w:divBdr>
                    </w:div>
                    <w:div w:id="202522195">
                      <w:marLeft w:val="0"/>
                      <w:marRight w:val="0"/>
                      <w:marTop w:val="0"/>
                      <w:marBottom w:val="0"/>
                      <w:divBdr>
                        <w:top w:val="none" w:sz="0" w:space="0" w:color="auto"/>
                        <w:left w:val="none" w:sz="0" w:space="0" w:color="auto"/>
                        <w:bottom w:val="none" w:sz="0" w:space="0" w:color="auto"/>
                        <w:right w:val="none" w:sz="0" w:space="0" w:color="auto"/>
                      </w:divBdr>
                    </w:div>
                    <w:div w:id="576599716">
                      <w:marLeft w:val="0"/>
                      <w:marRight w:val="0"/>
                      <w:marTop w:val="0"/>
                      <w:marBottom w:val="0"/>
                      <w:divBdr>
                        <w:top w:val="none" w:sz="0" w:space="0" w:color="auto"/>
                        <w:left w:val="none" w:sz="0" w:space="0" w:color="auto"/>
                        <w:bottom w:val="none" w:sz="0" w:space="0" w:color="auto"/>
                        <w:right w:val="none" w:sz="0" w:space="0" w:color="auto"/>
                      </w:divBdr>
                    </w:div>
                    <w:div w:id="10506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80363">
          <w:marLeft w:val="0"/>
          <w:marRight w:val="0"/>
          <w:marTop w:val="0"/>
          <w:marBottom w:val="0"/>
          <w:divBdr>
            <w:top w:val="single" w:sz="6" w:space="15" w:color="CCCCCC"/>
            <w:left w:val="none" w:sz="0" w:space="0" w:color="auto"/>
            <w:bottom w:val="none" w:sz="0" w:space="0" w:color="auto"/>
            <w:right w:val="none" w:sz="0" w:space="0" w:color="auto"/>
          </w:divBdr>
          <w:divsChild>
            <w:div w:id="1352950424">
              <w:marLeft w:val="0"/>
              <w:marRight w:val="0"/>
              <w:marTop w:val="0"/>
              <w:marBottom w:val="0"/>
              <w:divBdr>
                <w:top w:val="none" w:sz="0" w:space="0" w:color="auto"/>
                <w:left w:val="none" w:sz="0" w:space="0" w:color="auto"/>
                <w:bottom w:val="single" w:sz="6" w:space="15" w:color="CDCDCD"/>
                <w:right w:val="none" w:sz="0" w:space="0" w:color="auto"/>
              </w:divBdr>
              <w:divsChild>
                <w:div w:id="1378357558">
                  <w:marLeft w:val="0"/>
                  <w:marRight w:val="0"/>
                  <w:marTop w:val="0"/>
                  <w:marBottom w:val="45"/>
                  <w:divBdr>
                    <w:top w:val="none" w:sz="0" w:space="0" w:color="auto"/>
                    <w:left w:val="none" w:sz="0" w:space="0" w:color="auto"/>
                    <w:bottom w:val="none" w:sz="0" w:space="0" w:color="auto"/>
                    <w:right w:val="none" w:sz="0" w:space="0" w:color="auto"/>
                  </w:divBdr>
                  <w:divsChild>
                    <w:div w:id="1593003212">
                      <w:marLeft w:val="0"/>
                      <w:marRight w:val="0"/>
                      <w:marTop w:val="0"/>
                      <w:marBottom w:val="0"/>
                      <w:divBdr>
                        <w:top w:val="none" w:sz="0" w:space="0" w:color="auto"/>
                        <w:left w:val="none" w:sz="0" w:space="0" w:color="auto"/>
                        <w:bottom w:val="none" w:sz="0" w:space="0" w:color="auto"/>
                        <w:right w:val="none" w:sz="0" w:space="0" w:color="auto"/>
                      </w:divBdr>
                    </w:div>
                    <w:div w:id="1299460928">
                      <w:marLeft w:val="0"/>
                      <w:marRight w:val="0"/>
                      <w:marTop w:val="0"/>
                      <w:marBottom w:val="0"/>
                      <w:divBdr>
                        <w:top w:val="none" w:sz="0" w:space="0" w:color="auto"/>
                        <w:left w:val="none" w:sz="0" w:space="0" w:color="auto"/>
                        <w:bottom w:val="none" w:sz="0" w:space="0" w:color="auto"/>
                        <w:right w:val="none" w:sz="0" w:space="0" w:color="auto"/>
                      </w:divBdr>
                    </w:div>
                    <w:div w:id="1039815332">
                      <w:marLeft w:val="0"/>
                      <w:marRight w:val="0"/>
                      <w:marTop w:val="0"/>
                      <w:marBottom w:val="0"/>
                      <w:divBdr>
                        <w:top w:val="none" w:sz="0" w:space="0" w:color="auto"/>
                        <w:left w:val="none" w:sz="0" w:space="0" w:color="auto"/>
                        <w:bottom w:val="none" w:sz="0" w:space="0" w:color="auto"/>
                        <w:right w:val="none" w:sz="0" w:space="0" w:color="auto"/>
                      </w:divBdr>
                    </w:div>
                    <w:div w:id="135102178">
                      <w:marLeft w:val="0"/>
                      <w:marRight w:val="0"/>
                      <w:marTop w:val="0"/>
                      <w:marBottom w:val="0"/>
                      <w:divBdr>
                        <w:top w:val="none" w:sz="0" w:space="0" w:color="auto"/>
                        <w:left w:val="none" w:sz="0" w:space="0" w:color="auto"/>
                        <w:bottom w:val="none" w:sz="0" w:space="0" w:color="auto"/>
                        <w:right w:val="none" w:sz="0" w:space="0" w:color="auto"/>
                      </w:divBdr>
                    </w:div>
                    <w:div w:id="1444615955">
                      <w:marLeft w:val="0"/>
                      <w:marRight w:val="0"/>
                      <w:marTop w:val="0"/>
                      <w:marBottom w:val="0"/>
                      <w:divBdr>
                        <w:top w:val="none" w:sz="0" w:space="0" w:color="auto"/>
                        <w:left w:val="none" w:sz="0" w:space="0" w:color="auto"/>
                        <w:bottom w:val="none" w:sz="0" w:space="0" w:color="auto"/>
                        <w:right w:val="none" w:sz="0" w:space="0" w:color="auto"/>
                      </w:divBdr>
                    </w:div>
                    <w:div w:id="11831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55">
          <w:marLeft w:val="0"/>
          <w:marRight w:val="0"/>
          <w:marTop w:val="0"/>
          <w:marBottom w:val="0"/>
          <w:divBdr>
            <w:top w:val="single" w:sz="6" w:space="15" w:color="CCCCCC"/>
            <w:left w:val="none" w:sz="0" w:space="0" w:color="auto"/>
            <w:bottom w:val="none" w:sz="0" w:space="0" w:color="auto"/>
            <w:right w:val="none" w:sz="0" w:space="0" w:color="auto"/>
          </w:divBdr>
          <w:divsChild>
            <w:div w:id="1653489215">
              <w:marLeft w:val="0"/>
              <w:marRight w:val="0"/>
              <w:marTop w:val="0"/>
              <w:marBottom w:val="0"/>
              <w:divBdr>
                <w:top w:val="none" w:sz="0" w:space="0" w:color="auto"/>
                <w:left w:val="none" w:sz="0" w:space="0" w:color="auto"/>
                <w:bottom w:val="single" w:sz="6" w:space="15" w:color="CDCDCD"/>
                <w:right w:val="none" w:sz="0" w:space="0" w:color="auto"/>
              </w:divBdr>
              <w:divsChild>
                <w:div w:id="45226562">
                  <w:marLeft w:val="0"/>
                  <w:marRight w:val="0"/>
                  <w:marTop w:val="0"/>
                  <w:marBottom w:val="45"/>
                  <w:divBdr>
                    <w:top w:val="none" w:sz="0" w:space="0" w:color="auto"/>
                    <w:left w:val="none" w:sz="0" w:space="0" w:color="auto"/>
                    <w:bottom w:val="none" w:sz="0" w:space="0" w:color="auto"/>
                    <w:right w:val="none" w:sz="0" w:space="0" w:color="auto"/>
                  </w:divBdr>
                  <w:divsChild>
                    <w:div w:id="18873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0846">
          <w:marLeft w:val="0"/>
          <w:marRight w:val="0"/>
          <w:marTop w:val="0"/>
          <w:marBottom w:val="0"/>
          <w:divBdr>
            <w:top w:val="single" w:sz="6" w:space="15" w:color="CCCCCC"/>
            <w:left w:val="none" w:sz="0" w:space="0" w:color="auto"/>
            <w:bottom w:val="none" w:sz="0" w:space="0" w:color="auto"/>
            <w:right w:val="none" w:sz="0" w:space="0" w:color="auto"/>
          </w:divBdr>
          <w:divsChild>
            <w:div w:id="970793166">
              <w:marLeft w:val="0"/>
              <w:marRight w:val="0"/>
              <w:marTop w:val="0"/>
              <w:marBottom w:val="0"/>
              <w:divBdr>
                <w:top w:val="none" w:sz="0" w:space="0" w:color="auto"/>
                <w:left w:val="none" w:sz="0" w:space="0" w:color="auto"/>
                <w:bottom w:val="single" w:sz="6" w:space="15" w:color="CDCDCD"/>
                <w:right w:val="none" w:sz="0" w:space="0" w:color="auto"/>
              </w:divBdr>
              <w:divsChild>
                <w:div w:id="1816407124">
                  <w:marLeft w:val="0"/>
                  <w:marRight w:val="0"/>
                  <w:marTop w:val="0"/>
                  <w:marBottom w:val="45"/>
                  <w:divBdr>
                    <w:top w:val="none" w:sz="0" w:space="0" w:color="auto"/>
                    <w:left w:val="none" w:sz="0" w:space="0" w:color="auto"/>
                    <w:bottom w:val="none" w:sz="0" w:space="0" w:color="auto"/>
                    <w:right w:val="none" w:sz="0" w:space="0" w:color="auto"/>
                  </w:divBdr>
                  <w:divsChild>
                    <w:div w:id="432826532">
                      <w:marLeft w:val="0"/>
                      <w:marRight w:val="0"/>
                      <w:marTop w:val="0"/>
                      <w:marBottom w:val="0"/>
                      <w:divBdr>
                        <w:top w:val="none" w:sz="0" w:space="0" w:color="auto"/>
                        <w:left w:val="none" w:sz="0" w:space="0" w:color="auto"/>
                        <w:bottom w:val="none" w:sz="0" w:space="0" w:color="auto"/>
                        <w:right w:val="none" w:sz="0" w:space="0" w:color="auto"/>
                      </w:divBdr>
                    </w:div>
                    <w:div w:id="349258545">
                      <w:marLeft w:val="0"/>
                      <w:marRight w:val="0"/>
                      <w:marTop w:val="0"/>
                      <w:marBottom w:val="0"/>
                      <w:divBdr>
                        <w:top w:val="none" w:sz="0" w:space="0" w:color="auto"/>
                        <w:left w:val="none" w:sz="0" w:space="0" w:color="auto"/>
                        <w:bottom w:val="none" w:sz="0" w:space="0" w:color="auto"/>
                        <w:right w:val="none" w:sz="0" w:space="0" w:color="auto"/>
                      </w:divBdr>
                    </w:div>
                    <w:div w:id="1191724537">
                      <w:marLeft w:val="0"/>
                      <w:marRight w:val="0"/>
                      <w:marTop w:val="0"/>
                      <w:marBottom w:val="0"/>
                      <w:divBdr>
                        <w:top w:val="none" w:sz="0" w:space="0" w:color="auto"/>
                        <w:left w:val="none" w:sz="0" w:space="0" w:color="auto"/>
                        <w:bottom w:val="none" w:sz="0" w:space="0" w:color="auto"/>
                        <w:right w:val="none" w:sz="0" w:space="0" w:color="auto"/>
                      </w:divBdr>
                    </w:div>
                    <w:div w:id="25836031">
                      <w:marLeft w:val="0"/>
                      <w:marRight w:val="0"/>
                      <w:marTop w:val="0"/>
                      <w:marBottom w:val="0"/>
                      <w:divBdr>
                        <w:top w:val="none" w:sz="0" w:space="0" w:color="auto"/>
                        <w:left w:val="none" w:sz="0" w:space="0" w:color="auto"/>
                        <w:bottom w:val="none" w:sz="0" w:space="0" w:color="auto"/>
                        <w:right w:val="none" w:sz="0" w:space="0" w:color="auto"/>
                      </w:divBdr>
                    </w:div>
                    <w:div w:id="21081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78148">
          <w:marLeft w:val="0"/>
          <w:marRight w:val="0"/>
          <w:marTop w:val="0"/>
          <w:marBottom w:val="0"/>
          <w:divBdr>
            <w:top w:val="single" w:sz="6" w:space="15" w:color="CCCCCC"/>
            <w:left w:val="none" w:sz="0" w:space="0" w:color="auto"/>
            <w:bottom w:val="none" w:sz="0" w:space="0" w:color="auto"/>
            <w:right w:val="none" w:sz="0" w:space="0" w:color="auto"/>
          </w:divBdr>
          <w:divsChild>
            <w:div w:id="419064862">
              <w:marLeft w:val="0"/>
              <w:marRight w:val="0"/>
              <w:marTop w:val="0"/>
              <w:marBottom w:val="0"/>
              <w:divBdr>
                <w:top w:val="none" w:sz="0" w:space="0" w:color="auto"/>
                <w:left w:val="none" w:sz="0" w:space="0" w:color="auto"/>
                <w:bottom w:val="single" w:sz="6" w:space="15" w:color="CDCDCD"/>
                <w:right w:val="none" w:sz="0" w:space="0" w:color="auto"/>
              </w:divBdr>
              <w:divsChild>
                <w:div w:id="2035956400">
                  <w:marLeft w:val="0"/>
                  <w:marRight w:val="0"/>
                  <w:marTop w:val="0"/>
                  <w:marBottom w:val="45"/>
                  <w:divBdr>
                    <w:top w:val="none" w:sz="0" w:space="0" w:color="auto"/>
                    <w:left w:val="none" w:sz="0" w:space="0" w:color="auto"/>
                    <w:bottom w:val="none" w:sz="0" w:space="0" w:color="auto"/>
                    <w:right w:val="none" w:sz="0" w:space="0" w:color="auto"/>
                  </w:divBdr>
                  <w:divsChild>
                    <w:div w:id="362874126">
                      <w:marLeft w:val="0"/>
                      <w:marRight w:val="0"/>
                      <w:marTop w:val="0"/>
                      <w:marBottom w:val="0"/>
                      <w:divBdr>
                        <w:top w:val="none" w:sz="0" w:space="0" w:color="auto"/>
                        <w:left w:val="none" w:sz="0" w:space="0" w:color="auto"/>
                        <w:bottom w:val="none" w:sz="0" w:space="0" w:color="auto"/>
                        <w:right w:val="none" w:sz="0" w:space="0" w:color="auto"/>
                      </w:divBdr>
                    </w:div>
                    <w:div w:id="1821383488">
                      <w:marLeft w:val="0"/>
                      <w:marRight w:val="0"/>
                      <w:marTop w:val="0"/>
                      <w:marBottom w:val="0"/>
                      <w:divBdr>
                        <w:top w:val="none" w:sz="0" w:space="0" w:color="auto"/>
                        <w:left w:val="none" w:sz="0" w:space="0" w:color="auto"/>
                        <w:bottom w:val="none" w:sz="0" w:space="0" w:color="auto"/>
                        <w:right w:val="none" w:sz="0" w:space="0" w:color="auto"/>
                      </w:divBdr>
                    </w:div>
                    <w:div w:id="2033261426">
                      <w:marLeft w:val="0"/>
                      <w:marRight w:val="0"/>
                      <w:marTop w:val="0"/>
                      <w:marBottom w:val="0"/>
                      <w:divBdr>
                        <w:top w:val="none" w:sz="0" w:space="0" w:color="auto"/>
                        <w:left w:val="none" w:sz="0" w:space="0" w:color="auto"/>
                        <w:bottom w:val="none" w:sz="0" w:space="0" w:color="auto"/>
                        <w:right w:val="none" w:sz="0" w:space="0" w:color="auto"/>
                      </w:divBdr>
                    </w:div>
                    <w:div w:id="124782833">
                      <w:marLeft w:val="0"/>
                      <w:marRight w:val="0"/>
                      <w:marTop w:val="0"/>
                      <w:marBottom w:val="0"/>
                      <w:divBdr>
                        <w:top w:val="none" w:sz="0" w:space="0" w:color="auto"/>
                        <w:left w:val="none" w:sz="0" w:space="0" w:color="auto"/>
                        <w:bottom w:val="none" w:sz="0" w:space="0" w:color="auto"/>
                        <w:right w:val="none" w:sz="0" w:space="0" w:color="auto"/>
                      </w:divBdr>
                    </w:div>
                    <w:div w:id="177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602">
          <w:marLeft w:val="0"/>
          <w:marRight w:val="0"/>
          <w:marTop w:val="0"/>
          <w:marBottom w:val="0"/>
          <w:divBdr>
            <w:top w:val="single" w:sz="6" w:space="15" w:color="CCCCCC"/>
            <w:left w:val="none" w:sz="0" w:space="0" w:color="auto"/>
            <w:bottom w:val="none" w:sz="0" w:space="0" w:color="auto"/>
            <w:right w:val="none" w:sz="0" w:space="0" w:color="auto"/>
          </w:divBdr>
          <w:divsChild>
            <w:div w:id="1714114122">
              <w:marLeft w:val="0"/>
              <w:marRight w:val="0"/>
              <w:marTop w:val="0"/>
              <w:marBottom w:val="0"/>
              <w:divBdr>
                <w:top w:val="none" w:sz="0" w:space="0" w:color="auto"/>
                <w:left w:val="none" w:sz="0" w:space="0" w:color="auto"/>
                <w:bottom w:val="single" w:sz="6" w:space="15" w:color="CDCDCD"/>
                <w:right w:val="none" w:sz="0" w:space="0" w:color="auto"/>
              </w:divBdr>
              <w:divsChild>
                <w:div w:id="1970818099">
                  <w:marLeft w:val="0"/>
                  <w:marRight w:val="0"/>
                  <w:marTop w:val="0"/>
                  <w:marBottom w:val="45"/>
                  <w:divBdr>
                    <w:top w:val="none" w:sz="0" w:space="0" w:color="auto"/>
                    <w:left w:val="none" w:sz="0" w:space="0" w:color="auto"/>
                    <w:bottom w:val="none" w:sz="0" w:space="0" w:color="auto"/>
                    <w:right w:val="none" w:sz="0" w:space="0" w:color="auto"/>
                  </w:divBdr>
                  <w:divsChild>
                    <w:div w:id="1022710388">
                      <w:marLeft w:val="0"/>
                      <w:marRight w:val="0"/>
                      <w:marTop w:val="0"/>
                      <w:marBottom w:val="0"/>
                      <w:divBdr>
                        <w:top w:val="none" w:sz="0" w:space="0" w:color="auto"/>
                        <w:left w:val="none" w:sz="0" w:space="0" w:color="auto"/>
                        <w:bottom w:val="none" w:sz="0" w:space="0" w:color="auto"/>
                        <w:right w:val="none" w:sz="0" w:space="0" w:color="auto"/>
                      </w:divBdr>
                    </w:div>
                    <w:div w:id="1513759919">
                      <w:marLeft w:val="0"/>
                      <w:marRight w:val="0"/>
                      <w:marTop w:val="0"/>
                      <w:marBottom w:val="0"/>
                      <w:divBdr>
                        <w:top w:val="none" w:sz="0" w:space="0" w:color="auto"/>
                        <w:left w:val="none" w:sz="0" w:space="0" w:color="auto"/>
                        <w:bottom w:val="none" w:sz="0" w:space="0" w:color="auto"/>
                        <w:right w:val="none" w:sz="0" w:space="0" w:color="auto"/>
                      </w:divBdr>
                    </w:div>
                    <w:div w:id="1419208146">
                      <w:marLeft w:val="0"/>
                      <w:marRight w:val="0"/>
                      <w:marTop w:val="0"/>
                      <w:marBottom w:val="0"/>
                      <w:divBdr>
                        <w:top w:val="none" w:sz="0" w:space="0" w:color="auto"/>
                        <w:left w:val="none" w:sz="0" w:space="0" w:color="auto"/>
                        <w:bottom w:val="none" w:sz="0" w:space="0" w:color="auto"/>
                        <w:right w:val="none" w:sz="0" w:space="0" w:color="auto"/>
                      </w:divBdr>
                    </w:div>
                    <w:div w:id="1572542566">
                      <w:marLeft w:val="0"/>
                      <w:marRight w:val="0"/>
                      <w:marTop w:val="0"/>
                      <w:marBottom w:val="0"/>
                      <w:divBdr>
                        <w:top w:val="none" w:sz="0" w:space="0" w:color="auto"/>
                        <w:left w:val="none" w:sz="0" w:space="0" w:color="auto"/>
                        <w:bottom w:val="none" w:sz="0" w:space="0" w:color="auto"/>
                        <w:right w:val="none" w:sz="0" w:space="0" w:color="auto"/>
                      </w:divBdr>
                    </w:div>
                    <w:div w:id="1048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40731">
          <w:marLeft w:val="0"/>
          <w:marRight w:val="0"/>
          <w:marTop w:val="0"/>
          <w:marBottom w:val="0"/>
          <w:divBdr>
            <w:top w:val="single" w:sz="6" w:space="15" w:color="CCCCCC"/>
            <w:left w:val="none" w:sz="0" w:space="0" w:color="auto"/>
            <w:bottom w:val="none" w:sz="0" w:space="0" w:color="auto"/>
            <w:right w:val="none" w:sz="0" w:space="0" w:color="auto"/>
          </w:divBdr>
          <w:divsChild>
            <w:div w:id="1676414412">
              <w:marLeft w:val="0"/>
              <w:marRight w:val="0"/>
              <w:marTop w:val="0"/>
              <w:marBottom w:val="0"/>
              <w:divBdr>
                <w:top w:val="none" w:sz="0" w:space="0" w:color="auto"/>
                <w:left w:val="none" w:sz="0" w:space="0" w:color="auto"/>
                <w:bottom w:val="single" w:sz="6" w:space="15" w:color="CDCDCD"/>
                <w:right w:val="none" w:sz="0" w:space="0" w:color="auto"/>
              </w:divBdr>
              <w:divsChild>
                <w:div w:id="2056388851">
                  <w:marLeft w:val="0"/>
                  <w:marRight w:val="0"/>
                  <w:marTop w:val="0"/>
                  <w:marBottom w:val="45"/>
                  <w:divBdr>
                    <w:top w:val="none" w:sz="0" w:space="0" w:color="auto"/>
                    <w:left w:val="none" w:sz="0" w:space="0" w:color="auto"/>
                    <w:bottom w:val="none" w:sz="0" w:space="0" w:color="auto"/>
                    <w:right w:val="none" w:sz="0" w:space="0" w:color="auto"/>
                  </w:divBdr>
                  <w:divsChild>
                    <w:div w:id="1867519245">
                      <w:marLeft w:val="0"/>
                      <w:marRight w:val="0"/>
                      <w:marTop w:val="0"/>
                      <w:marBottom w:val="0"/>
                      <w:divBdr>
                        <w:top w:val="none" w:sz="0" w:space="0" w:color="auto"/>
                        <w:left w:val="none" w:sz="0" w:space="0" w:color="auto"/>
                        <w:bottom w:val="none" w:sz="0" w:space="0" w:color="auto"/>
                        <w:right w:val="none" w:sz="0" w:space="0" w:color="auto"/>
                      </w:divBdr>
                    </w:div>
                    <w:div w:id="569460001">
                      <w:marLeft w:val="0"/>
                      <w:marRight w:val="0"/>
                      <w:marTop w:val="0"/>
                      <w:marBottom w:val="0"/>
                      <w:divBdr>
                        <w:top w:val="none" w:sz="0" w:space="0" w:color="auto"/>
                        <w:left w:val="none" w:sz="0" w:space="0" w:color="auto"/>
                        <w:bottom w:val="none" w:sz="0" w:space="0" w:color="auto"/>
                        <w:right w:val="none" w:sz="0" w:space="0" w:color="auto"/>
                      </w:divBdr>
                    </w:div>
                    <w:div w:id="380982541">
                      <w:marLeft w:val="0"/>
                      <w:marRight w:val="0"/>
                      <w:marTop w:val="0"/>
                      <w:marBottom w:val="0"/>
                      <w:divBdr>
                        <w:top w:val="none" w:sz="0" w:space="0" w:color="auto"/>
                        <w:left w:val="none" w:sz="0" w:space="0" w:color="auto"/>
                        <w:bottom w:val="none" w:sz="0" w:space="0" w:color="auto"/>
                        <w:right w:val="none" w:sz="0" w:space="0" w:color="auto"/>
                      </w:divBdr>
                    </w:div>
                    <w:div w:id="1720208166">
                      <w:marLeft w:val="0"/>
                      <w:marRight w:val="0"/>
                      <w:marTop w:val="0"/>
                      <w:marBottom w:val="0"/>
                      <w:divBdr>
                        <w:top w:val="none" w:sz="0" w:space="0" w:color="auto"/>
                        <w:left w:val="none" w:sz="0" w:space="0" w:color="auto"/>
                        <w:bottom w:val="none" w:sz="0" w:space="0" w:color="auto"/>
                        <w:right w:val="none" w:sz="0" w:space="0" w:color="auto"/>
                      </w:divBdr>
                    </w:div>
                    <w:div w:id="2326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79554">
          <w:marLeft w:val="0"/>
          <w:marRight w:val="0"/>
          <w:marTop w:val="0"/>
          <w:marBottom w:val="0"/>
          <w:divBdr>
            <w:top w:val="single" w:sz="6" w:space="15" w:color="CCCCCC"/>
            <w:left w:val="none" w:sz="0" w:space="0" w:color="auto"/>
            <w:bottom w:val="none" w:sz="0" w:space="0" w:color="auto"/>
            <w:right w:val="none" w:sz="0" w:space="0" w:color="auto"/>
          </w:divBdr>
          <w:divsChild>
            <w:div w:id="2122647334">
              <w:marLeft w:val="0"/>
              <w:marRight w:val="0"/>
              <w:marTop w:val="0"/>
              <w:marBottom w:val="0"/>
              <w:divBdr>
                <w:top w:val="none" w:sz="0" w:space="0" w:color="auto"/>
                <w:left w:val="none" w:sz="0" w:space="0" w:color="auto"/>
                <w:bottom w:val="single" w:sz="6" w:space="15" w:color="CDCDCD"/>
                <w:right w:val="none" w:sz="0" w:space="0" w:color="auto"/>
              </w:divBdr>
              <w:divsChild>
                <w:div w:id="1782260011">
                  <w:marLeft w:val="0"/>
                  <w:marRight w:val="0"/>
                  <w:marTop w:val="0"/>
                  <w:marBottom w:val="45"/>
                  <w:divBdr>
                    <w:top w:val="none" w:sz="0" w:space="0" w:color="auto"/>
                    <w:left w:val="none" w:sz="0" w:space="0" w:color="auto"/>
                    <w:bottom w:val="none" w:sz="0" w:space="0" w:color="auto"/>
                    <w:right w:val="none" w:sz="0" w:space="0" w:color="auto"/>
                  </w:divBdr>
                  <w:divsChild>
                    <w:div w:id="537083331">
                      <w:marLeft w:val="0"/>
                      <w:marRight w:val="0"/>
                      <w:marTop w:val="0"/>
                      <w:marBottom w:val="0"/>
                      <w:divBdr>
                        <w:top w:val="none" w:sz="0" w:space="0" w:color="auto"/>
                        <w:left w:val="none" w:sz="0" w:space="0" w:color="auto"/>
                        <w:bottom w:val="none" w:sz="0" w:space="0" w:color="auto"/>
                        <w:right w:val="none" w:sz="0" w:space="0" w:color="auto"/>
                      </w:divBdr>
                    </w:div>
                    <w:div w:id="1841656987">
                      <w:marLeft w:val="0"/>
                      <w:marRight w:val="0"/>
                      <w:marTop w:val="0"/>
                      <w:marBottom w:val="0"/>
                      <w:divBdr>
                        <w:top w:val="none" w:sz="0" w:space="0" w:color="auto"/>
                        <w:left w:val="none" w:sz="0" w:space="0" w:color="auto"/>
                        <w:bottom w:val="none" w:sz="0" w:space="0" w:color="auto"/>
                        <w:right w:val="none" w:sz="0" w:space="0" w:color="auto"/>
                      </w:divBdr>
                    </w:div>
                    <w:div w:id="153574051">
                      <w:marLeft w:val="0"/>
                      <w:marRight w:val="0"/>
                      <w:marTop w:val="0"/>
                      <w:marBottom w:val="0"/>
                      <w:divBdr>
                        <w:top w:val="none" w:sz="0" w:space="0" w:color="auto"/>
                        <w:left w:val="none" w:sz="0" w:space="0" w:color="auto"/>
                        <w:bottom w:val="none" w:sz="0" w:space="0" w:color="auto"/>
                        <w:right w:val="none" w:sz="0" w:space="0" w:color="auto"/>
                      </w:divBdr>
                    </w:div>
                    <w:div w:id="1373651438">
                      <w:marLeft w:val="0"/>
                      <w:marRight w:val="0"/>
                      <w:marTop w:val="0"/>
                      <w:marBottom w:val="0"/>
                      <w:divBdr>
                        <w:top w:val="none" w:sz="0" w:space="0" w:color="auto"/>
                        <w:left w:val="none" w:sz="0" w:space="0" w:color="auto"/>
                        <w:bottom w:val="none" w:sz="0" w:space="0" w:color="auto"/>
                        <w:right w:val="none" w:sz="0" w:space="0" w:color="auto"/>
                      </w:divBdr>
                    </w:div>
                    <w:div w:id="14917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2801">
          <w:marLeft w:val="0"/>
          <w:marRight w:val="0"/>
          <w:marTop w:val="0"/>
          <w:marBottom w:val="0"/>
          <w:divBdr>
            <w:top w:val="single" w:sz="6" w:space="15" w:color="CCCCCC"/>
            <w:left w:val="none" w:sz="0" w:space="0" w:color="auto"/>
            <w:bottom w:val="none" w:sz="0" w:space="0" w:color="auto"/>
            <w:right w:val="none" w:sz="0" w:space="0" w:color="auto"/>
          </w:divBdr>
          <w:divsChild>
            <w:div w:id="1788618171">
              <w:marLeft w:val="0"/>
              <w:marRight w:val="0"/>
              <w:marTop w:val="0"/>
              <w:marBottom w:val="0"/>
              <w:divBdr>
                <w:top w:val="none" w:sz="0" w:space="0" w:color="auto"/>
                <w:left w:val="none" w:sz="0" w:space="0" w:color="auto"/>
                <w:bottom w:val="single" w:sz="6" w:space="15" w:color="CDCDCD"/>
                <w:right w:val="none" w:sz="0" w:space="0" w:color="auto"/>
              </w:divBdr>
              <w:divsChild>
                <w:div w:id="1714186860">
                  <w:marLeft w:val="0"/>
                  <w:marRight w:val="0"/>
                  <w:marTop w:val="0"/>
                  <w:marBottom w:val="45"/>
                  <w:divBdr>
                    <w:top w:val="none" w:sz="0" w:space="0" w:color="auto"/>
                    <w:left w:val="none" w:sz="0" w:space="0" w:color="auto"/>
                    <w:bottom w:val="none" w:sz="0" w:space="0" w:color="auto"/>
                    <w:right w:val="none" w:sz="0" w:space="0" w:color="auto"/>
                  </w:divBdr>
                  <w:divsChild>
                    <w:div w:id="1071544097">
                      <w:marLeft w:val="0"/>
                      <w:marRight w:val="0"/>
                      <w:marTop w:val="0"/>
                      <w:marBottom w:val="0"/>
                      <w:divBdr>
                        <w:top w:val="none" w:sz="0" w:space="0" w:color="auto"/>
                        <w:left w:val="none" w:sz="0" w:space="0" w:color="auto"/>
                        <w:bottom w:val="none" w:sz="0" w:space="0" w:color="auto"/>
                        <w:right w:val="none" w:sz="0" w:space="0" w:color="auto"/>
                      </w:divBdr>
                    </w:div>
                    <w:div w:id="1217550842">
                      <w:marLeft w:val="0"/>
                      <w:marRight w:val="0"/>
                      <w:marTop w:val="0"/>
                      <w:marBottom w:val="0"/>
                      <w:divBdr>
                        <w:top w:val="none" w:sz="0" w:space="0" w:color="auto"/>
                        <w:left w:val="none" w:sz="0" w:space="0" w:color="auto"/>
                        <w:bottom w:val="none" w:sz="0" w:space="0" w:color="auto"/>
                        <w:right w:val="none" w:sz="0" w:space="0" w:color="auto"/>
                      </w:divBdr>
                    </w:div>
                    <w:div w:id="1534994775">
                      <w:marLeft w:val="0"/>
                      <w:marRight w:val="0"/>
                      <w:marTop w:val="0"/>
                      <w:marBottom w:val="0"/>
                      <w:divBdr>
                        <w:top w:val="none" w:sz="0" w:space="0" w:color="auto"/>
                        <w:left w:val="none" w:sz="0" w:space="0" w:color="auto"/>
                        <w:bottom w:val="none" w:sz="0" w:space="0" w:color="auto"/>
                        <w:right w:val="none" w:sz="0" w:space="0" w:color="auto"/>
                      </w:divBdr>
                    </w:div>
                    <w:div w:id="1977564183">
                      <w:marLeft w:val="0"/>
                      <w:marRight w:val="0"/>
                      <w:marTop w:val="0"/>
                      <w:marBottom w:val="0"/>
                      <w:divBdr>
                        <w:top w:val="none" w:sz="0" w:space="0" w:color="auto"/>
                        <w:left w:val="none" w:sz="0" w:space="0" w:color="auto"/>
                        <w:bottom w:val="none" w:sz="0" w:space="0" w:color="auto"/>
                        <w:right w:val="none" w:sz="0" w:space="0" w:color="auto"/>
                      </w:divBdr>
                    </w:div>
                    <w:div w:id="11900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741931">
          <w:marLeft w:val="0"/>
          <w:marRight w:val="0"/>
          <w:marTop w:val="0"/>
          <w:marBottom w:val="0"/>
          <w:divBdr>
            <w:top w:val="single" w:sz="6" w:space="15" w:color="CCCCCC"/>
            <w:left w:val="none" w:sz="0" w:space="0" w:color="auto"/>
            <w:bottom w:val="none" w:sz="0" w:space="0" w:color="auto"/>
            <w:right w:val="none" w:sz="0" w:space="0" w:color="auto"/>
          </w:divBdr>
          <w:divsChild>
            <w:div w:id="1596161774">
              <w:marLeft w:val="0"/>
              <w:marRight w:val="0"/>
              <w:marTop w:val="0"/>
              <w:marBottom w:val="0"/>
              <w:divBdr>
                <w:top w:val="none" w:sz="0" w:space="0" w:color="auto"/>
                <w:left w:val="none" w:sz="0" w:space="0" w:color="auto"/>
                <w:bottom w:val="single" w:sz="6" w:space="15" w:color="CDCDCD"/>
                <w:right w:val="none" w:sz="0" w:space="0" w:color="auto"/>
              </w:divBdr>
              <w:divsChild>
                <w:div w:id="124934960">
                  <w:marLeft w:val="0"/>
                  <w:marRight w:val="0"/>
                  <w:marTop w:val="0"/>
                  <w:marBottom w:val="45"/>
                  <w:divBdr>
                    <w:top w:val="none" w:sz="0" w:space="0" w:color="auto"/>
                    <w:left w:val="none" w:sz="0" w:space="0" w:color="auto"/>
                    <w:bottom w:val="none" w:sz="0" w:space="0" w:color="auto"/>
                    <w:right w:val="none" w:sz="0" w:space="0" w:color="auto"/>
                  </w:divBdr>
                  <w:divsChild>
                    <w:div w:id="447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50448">
          <w:marLeft w:val="0"/>
          <w:marRight w:val="0"/>
          <w:marTop w:val="0"/>
          <w:marBottom w:val="0"/>
          <w:divBdr>
            <w:top w:val="single" w:sz="6" w:space="15" w:color="CCCCCC"/>
            <w:left w:val="none" w:sz="0" w:space="0" w:color="auto"/>
            <w:bottom w:val="none" w:sz="0" w:space="0" w:color="auto"/>
            <w:right w:val="none" w:sz="0" w:space="0" w:color="auto"/>
          </w:divBdr>
          <w:divsChild>
            <w:div w:id="1655572238">
              <w:marLeft w:val="0"/>
              <w:marRight w:val="0"/>
              <w:marTop w:val="0"/>
              <w:marBottom w:val="0"/>
              <w:divBdr>
                <w:top w:val="none" w:sz="0" w:space="0" w:color="auto"/>
                <w:left w:val="none" w:sz="0" w:space="0" w:color="auto"/>
                <w:bottom w:val="single" w:sz="6" w:space="15" w:color="CDCDCD"/>
                <w:right w:val="none" w:sz="0" w:space="0" w:color="auto"/>
              </w:divBdr>
              <w:divsChild>
                <w:div w:id="1939676628">
                  <w:marLeft w:val="0"/>
                  <w:marRight w:val="0"/>
                  <w:marTop w:val="0"/>
                  <w:marBottom w:val="45"/>
                  <w:divBdr>
                    <w:top w:val="none" w:sz="0" w:space="0" w:color="auto"/>
                    <w:left w:val="none" w:sz="0" w:space="0" w:color="auto"/>
                    <w:bottom w:val="none" w:sz="0" w:space="0" w:color="auto"/>
                    <w:right w:val="none" w:sz="0" w:space="0" w:color="auto"/>
                  </w:divBdr>
                  <w:divsChild>
                    <w:div w:id="21473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1374">
          <w:marLeft w:val="0"/>
          <w:marRight w:val="0"/>
          <w:marTop w:val="0"/>
          <w:marBottom w:val="0"/>
          <w:divBdr>
            <w:top w:val="single" w:sz="6" w:space="15" w:color="CCCCCC"/>
            <w:left w:val="none" w:sz="0" w:space="0" w:color="auto"/>
            <w:bottom w:val="none" w:sz="0" w:space="0" w:color="auto"/>
            <w:right w:val="none" w:sz="0" w:space="0" w:color="auto"/>
          </w:divBdr>
          <w:divsChild>
            <w:div w:id="262761605">
              <w:marLeft w:val="0"/>
              <w:marRight w:val="0"/>
              <w:marTop w:val="0"/>
              <w:marBottom w:val="0"/>
              <w:divBdr>
                <w:top w:val="none" w:sz="0" w:space="0" w:color="auto"/>
                <w:left w:val="none" w:sz="0" w:space="0" w:color="auto"/>
                <w:bottom w:val="single" w:sz="6" w:space="15" w:color="CDCDCD"/>
                <w:right w:val="none" w:sz="0" w:space="0" w:color="auto"/>
              </w:divBdr>
              <w:divsChild>
                <w:div w:id="1916433677">
                  <w:marLeft w:val="0"/>
                  <w:marRight w:val="0"/>
                  <w:marTop w:val="0"/>
                  <w:marBottom w:val="45"/>
                  <w:divBdr>
                    <w:top w:val="none" w:sz="0" w:space="0" w:color="auto"/>
                    <w:left w:val="none" w:sz="0" w:space="0" w:color="auto"/>
                    <w:bottom w:val="none" w:sz="0" w:space="0" w:color="auto"/>
                    <w:right w:val="none" w:sz="0" w:space="0" w:color="auto"/>
                  </w:divBdr>
                  <w:divsChild>
                    <w:div w:id="1224754263">
                      <w:marLeft w:val="0"/>
                      <w:marRight w:val="0"/>
                      <w:marTop w:val="0"/>
                      <w:marBottom w:val="0"/>
                      <w:divBdr>
                        <w:top w:val="none" w:sz="0" w:space="0" w:color="auto"/>
                        <w:left w:val="none" w:sz="0" w:space="0" w:color="auto"/>
                        <w:bottom w:val="none" w:sz="0" w:space="0" w:color="auto"/>
                        <w:right w:val="none" w:sz="0" w:space="0" w:color="auto"/>
                      </w:divBdr>
                    </w:div>
                    <w:div w:id="1647196402">
                      <w:marLeft w:val="0"/>
                      <w:marRight w:val="0"/>
                      <w:marTop w:val="0"/>
                      <w:marBottom w:val="0"/>
                      <w:divBdr>
                        <w:top w:val="none" w:sz="0" w:space="0" w:color="auto"/>
                        <w:left w:val="none" w:sz="0" w:space="0" w:color="auto"/>
                        <w:bottom w:val="none" w:sz="0" w:space="0" w:color="auto"/>
                        <w:right w:val="none" w:sz="0" w:space="0" w:color="auto"/>
                      </w:divBdr>
                    </w:div>
                    <w:div w:id="589658779">
                      <w:marLeft w:val="0"/>
                      <w:marRight w:val="0"/>
                      <w:marTop w:val="0"/>
                      <w:marBottom w:val="0"/>
                      <w:divBdr>
                        <w:top w:val="none" w:sz="0" w:space="0" w:color="auto"/>
                        <w:left w:val="none" w:sz="0" w:space="0" w:color="auto"/>
                        <w:bottom w:val="none" w:sz="0" w:space="0" w:color="auto"/>
                        <w:right w:val="none" w:sz="0" w:space="0" w:color="auto"/>
                      </w:divBdr>
                    </w:div>
                    <w:div w:id="662465030">
                      <w:marLeft w:val="0"/>
                      <w:marRight w:val="0"/>
                      <w:marTop w:val="0"/>
                      <w:marBottom w:val="0"/>
                      <w:divBdr>
                        <w:top w:val="none" w:sz="0" w:space="0" w:color="auto"/>
                        <w:left w:val="none" w:sz="0" w:space="0" w:color="auto"/>
                        <w:bottom w:val="none" w:sz="0" w:space="0" w:color="auto"/>
                        <w:right w:val="none" w:sz="0" w:space="0" w:color="auto"/>
                      </w:divBdr>
                    </w:div>
                    <w:div w:id="3500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06482">
      <w:bodyDiv w:val="1"/>
      <w:marLeft w:val="0"/>
      <w:marRight w:val="0"/>
      <w:marTop w:val="0"/>
      <w:marBottom w:val="0"/>
      <w:divBdr>
        <w:top w:val="none" w:sz="0" w:space="0" w:color="auto"/>
        <w:left w:val="none" w:sz="0" w:space="0" w:color="auto"/>
        <w:bottom w:val="none" w:sz="0" w:space="0" w:color="auto"/>
        <w:right w:val="none" w:sz="0" w:space="0" w:color="auto"/>
      </w:divBdr>
      <w:divsChild>
        <w:div w:id="1432434072">
          <w:marLeft w:val="547"/>
          <w:marRight w:val="0"/>
          <w:marTop w:val="0"/>
          <w:marBottom w:val="0"/>
          <w:divBdr>
            <w:top w:val="none" w:sz="0" w:space="0" w:color="auto"/>
            <w:left w:val="none" w:sz="0" w:space="0" w:color="auto"/>
            <w:bottom w:val="none" w:sz="0" w:space="0" w:color="auto"/>
            <w:right w:val="none" w:sz="0" w:space="0" w:color="auto"/>
          </w:divBdr>
        </w:div>
        <w:div w:id="2117096259">
          <w:marLeft w:val="547"/>
          <w:marRight w:val="0"/>
          <w:marTop w:val="0"/>
          <w:marBottom w:val="0"/>
          <w:divBdr>
            <w:top w:val="none" w:sz="0" w:space="0" w:color="auto"/>
            <w:left w:val="none" w:sz="0" w:space="0" w:color="auto"/>
            <w:bottom w:val="none" w:sz="0" w:space="0" w:color="auto"/>
            <w:right w:val="none" w:sz="0" w:space="0" w:color="auto"/>
          </w:divBdr>
        </w:div>
        <w:div w:id="746147994">
          <w:marLeft w:val="547"/>
          <w:marRight w:val="0"/>
          <w:marTop w:val="0"/>
          <w:marBottom w:val="200"/>
          <w:divBdr>
            <w:top w:val="none" w:sz="0" w:space="0" w:color="auto"/>
            <w:left w:val="none" w:sz="0" w:space="0" w:color="auto"/>
            <w:bottom w:val="none" w:sz="0" w:space="0" w:color="auto"/>
            <w:right w:val="none" w:sz="0" w:space="0" w:color="auto"/>
          </w:divBdr>
        </w:div>
      </w:divsChild>
    </w:div>
    <w:div w:id="999388685">
      <w:bodyDiv w:val="1"/>
      <w:marLeft w:val="0"/>
      <w:marRight w:val="0"/>
      <w:marTop w:val="0"/>
      <w:marBottom w:val="0"/>
      <w:divBdr>
        <w:top w:val="none" w:sz="0" w:space="0" w:color="auto"/>
        <w:left w:val="none" w:sz="0" w:space="0" w:color="auto"/>
        <w:bottom w:val="none" w:sz="0" w:space="0" w:color="auto"/>
        <w:right w:val="none" w:sz="0" w:space="0" w:color="auto"/>
      </w:divBdr>
      <w:divsChild>
        <w:div w:id="373359493">
          <w:marLeft w:val="547"/>
          <w:marRight w:val="0"/>
          <w:marTop w:val="115"/>
          <w:marBottom w:val="0"/>
          <w:divBdr>
            <w:top w:val="none" w:sz="0" w:space="0" w:color="auto"/>
            <w:left w:val="none" w:sz="0" w:space="0" w:color="auto"/>
            <w:bottom w:val="none" w:sz="0" w:space="0" w:color="auto"/>
            <w:right w:val="none" w:sz="0" w:space="0" w:color="auto"/>
          </w:divBdr>
        </w:div>
        <w:div w:id="1986278845">
          <w:marLeft w:val="547"/>
          <w:marRight w:val="0"/>
          <w:marTop w:val="115"/>
          <w:marBottom w:val="0"/>
          <w:divBdr>
            <w:top w:val="none" w:sz="0" w:space="0" w:color="auto"/>
            <w:left w:val="none" w:sz="0" w:space="0" w:color="auto"/>
            <w:bottom w:val="none" w:sz="0" w:space="0" w:color="auto"/>
            <w:right w:val="none" w:sz="0" w:space="0" w:color="auto"/>
          </w:divBdr>
        </w:div>
        <w:div w:id="2066026379">
          <w:marLeft w:val="547"/>
          <w:marRight w:val="0"/>
          <w:marTop w:val="115"/>
          <w:marBottom w:val="0"/>
          <w:divBdr>
            <w:top w:val="none" w:sz="0" w:space="0" w:color="auto"/>
            <w:left w:val="none" w:sz="0" w:space="0" w:color="auto"/>
            <w:bottom w:val="none" w:sz="0" w:space="0" w:color="auto"/>
            <w:right w:val="none" w:sz="0" w:space="0" w:color="auto"/>
          </w:divBdr>
        </w:div>
      </w:divsChild>
    </w:div>
    <w:div w:id="1017854218">
      <w:bodyDiv w:val="1"/>
      <w:marLeft w:val="0"/>
      <w:marRight w:val="0"/>
      <w:marTop w:val="0"/>
      <w:marBottom w:val="0"/>
      <w:divBdr>
        <w:top w:val="none" w:sz="0" w:space="0" w:color="auto"/>
        <w:left w:val="none" w:sz="0" w:space="0" w:color="auto"/>
        <w:bottom w:val="none" w:sz="0" w:space="0" w:color="auto"/>
        <w:right w:val="none" w:sz="0" w:space="0" w:color="auto"/>
      </w:divBdr>
    </w:div>
    <w:div w:id="1151408215">
      <w:bodyDiv w:val="1"/>
      <w:marLeft w:val="0"/>
      <w:marRight w:val="0"/>
      <w:marTop w:val="0"/>
      <w:marBottom w:val="0"/>
      <w:divBdr>
        <w:top w:val="none" w:sz="0" w:space="0" w:color="auto"/>
        <w:left w:val="none" w:sz="0" w:space="0" w:color="auto"/>
        <w:bottom w:val="none" w:sz="0" w:space="0" w:color="auto"/>
        <w:right w:val="none" w:sz="0" w:space="0" w:color="auto"/>
      </w:divBdr>
      <w:divsChild>
        <w:div w:id="1799958606">
          <w:marLeft w:val="0"/>
          <w:marRight w:val="0"/>
          <w:marTop w:val="0"/>
          <w:marBottom w:val="0"/>
          <w:divBdr>
            <w:top w:val="none" w:sz="0" w:space="0" w:color="auto"/>
            <w:left w:val="none" w:sz="0" w:space="0" w:color="auto"/>
            <w:bottom w:val="none" w:sz="0" w:space="0" w:color="auto"/>
            <w:right w:val="none" w:sz="0" w:space="0" w:color="auto"/>
          </w:divBdr>
        </w:div>
        <w:div w:id="1218787425">
          <w:marLeft w:val="0"/>
          <w:marRight w:val="0"/>
          <w:marTop w:val="0"/>
          <w:marBottom w:val="0"/>
          <w:divBdr>
            <w:top w:val="none" w:sz="0" w:space="0" w:color="auto"/>
            <w:left w:val="none" w:sz="0" w:space="0" w:color="auto"/>
            <w:bottom w:val="none" w:sz="0" w:space="0" w:color="auto"/>
            <w:right w:val="none" w:sz="0" w:space="0" w:color="auto"/>
          </w:divBdr>
        </w:div>
        <w:div w:id="203447869">
          <w:marLeft w:val="0"/>
          <w:marRight w:val="0"/>
          <w:marTop w:val="0"/>
          <w:marBottom w:val="0"/>
          <w:divBdr>
            <w:top w:val="none" w:sz="0" w:space="0" w:color="auto"/>
            <w:left w:val="none" w:sz="0" w:space="0" w:color="auto"/>
            <w:bottom w:val="none" w:sz="0" w:space="0" w:color="auto"/>
            <w:right w:val="none" w:sz="0" w:space="0" w:color="auto"/>
          </w:divBdr>
        </w:div>
        <w:div w:id="1979720605">
          <w:marLeft w:val="0"/>
          <w:marRight w:val="0"/>
          <w:marTop w:val="0"/>
          <w:marBottom w:val="0"/>
          <w:divBdr>
            <w:top w:val="none" w:sz="0" w:space="0" w:color="auto"/>
            <w:left w:val="none" w:sz="0" w:space="0" w:color="auto"/>
            <w:bottom w:val="none" w:sz="0" w:space="0" w:color="auto"/>
            <w:right w:val="none" w:sz="0" w:space="0" w:color="auto"/>
          </w:divBdr>
        </w:div>
        <w:div w:id="1089231504">
          <w:marLeft w:val="0"/>
          <w:marRight w:val="0"/>
          <w:marTop w:val="0"/>
          <w:marBottom w:val="0"/>
          <w:divBdr>
            <w:top w:val="none" w:sz="0" w:space="0" w:color="auto"/>
            <w:left w:val="none" w:sz="0" w:space="0" w:color="auto"/>
            <w:bottom w:val="none" w:sz="0" w:space="0" w:color="auto"/>
            <w:right w:val="none" w:sz="0" w:space="0" w:color="auto"/>
          </w:divBdr>
        </w:div>
        <w:div w:id="2019690958">
          <w:marLeft w:val="0"/>
          <w:marRight w:val="0"/>
          <w:marTop w:val="0"/>
          <w:marBottom w:val="0"/>
          <w:divBdr>
            <w:top w:val="none" w:sz="0" w:space="0" w:color="auto"/>
            <w:left w:val="none" w:sz="0" w:space="0" w:color="auto"/>
            <w:bottom w:val="none" w:sz="0" w:space="0" w:color="auto"/>
            <w:right w:val="none" w:sz="0" w:space="0" w:color="auto"/>
          </w:divBdr>
        </w:div>
      </w:divsChild>
    </w:div>
    <w:div w:id="1223098960">
      <w:bodyDiv w:val="1"/>
      <w:marLeft w:val="0"/>
      <w:marRight w:val="0"/>
      <w:marTop w:val="0"/>
      <w:marBottom w:val="0"/>
      <w:divBdr>
        <w:top w:val="none" w:sz="0" w:space="0" w:color="auto"/>
        <w:left w:val="none" w:sz="0" w:space="0" w:color="auto"/>
        <w:bottom w:val="none" w:sz="0" w:space="0" w:color="auto"/>
        <w:right w:val="none" w:sz="0" w:space="0" w:color="auto"/>
      </w:divBdr>
    </w:div>
    <w:div w:id="1573153544">
      <w:bodyDiv w:val="1"/>
      <w:marLeft w:val="0"/>
      <w:marRight w:val="0"/>
      <w:marTop w:val="0"/>
      <w:marBottom w:val="0"/>
      <w:divBdr>
        <w:top w:val="none" w:sz="0" w:space="0" w:color="auto"/>
        <w:left w:val="none" w:sz="0" w:space="0" w:color="auto"/>
        <w:bottom w:val="none" w:sz="0" w:space="0" w:color="auto"/>
        <w:right w:val="none" w:sz="0" w:space="0" w:color="auto"/>
      </w:divBdr>
      <w:divsChild>
        <w:div w:id="1920478014">
          <w:marLeft w:val="0"/>
          <w:marRight w:val="0"/>
          <w:marTop w:val="0"/>
          <w:marBottom w:val="0"/>
          <w:divBdr>
            <w:top w:val="none" w:sz="0" w:space="0" w:color="auto"/>
            <w:left w:val="none" w:sz="0" w:space="0" w:color="auto"/>
            <w:bottom w:val="none" w:sz="0" w:space="0" w:color="auto"/>
            <w:right w:val="none" w:sz="0" w:space="0" w:color="auto"/>
          </w:divBdr>
        </w:div>
        <w:div w:id="230970292">
          <w:marLeft w:val="0"/>
          <w:marRight w:val="0"/>
          <w:marTop w:val="0"/>
          <w:marBottom w:val="0"/>
          <w:divBdr>
            <w:top w:val="none" w:sz="0" w:space="0" w:color="auto"/>
            <w:left w:val="none" w:sz="0" w:space="0" w:color="auto"/>
            <w:bottom w:val="none" w:sz="0" w:space="0" w:color="auto"/>
            <w:right w:val="none" w:sz="0" w:space="0" w:color="auto"/>
          </w:divBdr>
        </w:div>
        <w:div w:id="1245607606">
          <w:marLeft w:val="0"/>
          <w:marRight w:val="0"/>
          <w:marTop w:val="0"/>
          <w:marBottom w:val="0"/>
          <w:divBdr>
            <w:top w:val="none" w:sz="0" w:space="0" w:color="auto"/>
            <w:left w:val="none" w:sz="0" w:space="0" w:color="auto"/>
            <w:bottom w:val="none" w:sz="0" w:space="0" w:color="auto"/>
            <w:right w:val="none" w:sz="0" w:space="0" w:color="auto"/>
          </w:divBdr>
        </w:div>
        <w:div w:id="1024941211">
          <w:marLeft w:val="0"/>
          <w:marRight w:val="0"/>
          <w:marTop w:val="0"/>
          <w:marBottom w:val="0"/>
          <w:divBdr>
            <w:top w:val="none" w:sz="0" w:space="0" w:color="auto"/>
            <w:left w:val="none" w:sz="0" w:space="0" w:color="auto"/>
            <w:bottom w:val="none" w:sz="0" w:space="0" w:color="auto"/>
            <w:right w:val="none" w:sz="0" w:space="0" w:color="auto"/>
          </w:divBdr>
        </w:div>
        <w:div w:id="1176311535">
          <w:marLeft w:val="0"/>
          <w:marRight w:val="0"/>
          <w:marTop w:val="0"/>
          <w:marBottom w:val="0"/>
          <w:divBdr>
            <w:top w:val="none" w:sz="0" w:space="0" w:color="auto"/>
            <w:left w:val="none" w:sz="0" w:space="0" w:color="auto"/>
            <w:bottom w:val="none" w:sz="0" w:space="0" w:color="auto"/>
            <w:right w:val="none" w:sz="0" w:space="0" w:color="auto"/>
          </w:divBdr>
        </w:div>
        <w:div w:id="1648436239">
          <w:marLeft w:val="0"/>
          <w:marRight w:val="0"/>
          <w:marTop w:val="0"/>
          <w:marBottom w:val="0"/>
          <w:divBdr>
            <w:top w:val="none" w:sz="0" w:space="0" w:color="auto"/>
            <w:left w:val="none" w:sz="0" w:space="0" w:color="auto"/>
            <w:bottom w:val="none" w:sz="0" w:space="0" w:color="auto"/>
            <w:right w:val="none" w:sz="0" w:space="0" w:color="auto"/>
          </w:divBdr>
        </w:div>
      </w:divsChild>
    </w:div>
    <w:div w:id="1691447642">
      <w:bodyDiv w:val="1"/>
      <w:marLeft w:val="0"/>
      <w:marRight w:val="0"/>
      <w:marTop w:val="0"/>
      <w:marBottom w:val="0"/>
      <w:divBdr>
        <w:top w:val="none" w:sz="0" w:space="0" w:color="auto"/>
        <w:left w:val="none" w:sz="0" w:space="0" w:color="auto"/>
        <w:bottom w:val="none" w:sz="0" w:space="0" w:color="auto"/>
        <w:right w:val="none" w:sz="0" w:space="0" w:color="auto"/>
      </w:divBdr>
    </w:div>
    <w:div w:id="1988588232">
      <w:bodyDiv w:val="1"/>
      <w:marLeft w:val="0"/>
      <w:marRight w:val="0"/>
      <w:marTop w:val="0"/>
      <w:marBottom w:val="0"/>
      <w:divBdr>
        <w:top w:val="none" w:sz="0" w:space="0" w:color="auto"/>
        <w:left w:val="none" w:sz="0" w:space="0" w:color="auto"/>
        <w:bottom w:val="none" w:sz="0" w:space="0" w:color="auto"/>
        <w:right w:val="none" w:sz="0" w:space="0" w:color="auto"/>
      </w:divBdr>
      <w:divsChild>
        <w:div w:id="284510184">
          <w:marLeft w:val="360"/>
          <w:marRight w:val="0"/>
          <w:marTop w:val="200"/>
          <w:marBottom w:val="0"/>
          <w:divBdr>
            <w:top w:val="none" w:sz="0" w:space="0" w:color="auto"/>
            <w:left w:val="none" w:sz="0" w:space="0" w:color="auto"/>
            <w:bottom w:val="none" w:sz="0" w:space="0" w:color="auto"/>
            <w:right w:val="none" w:sz="0" w:space="0" w:color="auto"/>
          </w:divBdr>
        </w:div>
        <w:div w:id="36973067">
          <w:marLeft w:val="360"/>
          <w:marRight w:val="0"/>
          <w:marTop w:val="200"/>
          <w:marBottom w:val="0"/>
          <w:divBdr>
            <w:top w:val="none" w:sz="0" w:space="0" w:color="auto"/>
            <w:left w:val="none" w:sz="0" w:space="0" w:color="auto"/>
            <w:bottom w:val="none" w:sz="0" w:space="0" w:color="auto"/>
            <w:right w:val="none" w:sz="0" w:space="0" w:color="auto"/>
          </w:divBdr>
        </w:div>
        <w:div w:id="879904314">
          <w:marLeft w:val="360"/>
          <w:marRight w:val="0"/>
          <w:marTop w:val="200"/>
          <w:marBottom w:val="0"/>
          <w:divBdr>
            <w:top w:val="none" w:sz="0" w:space="0" w:color="auto"/>
            <w:left w:val="none" w:sz="0" w:space="0" w:color="auto"/>
            <w:bottom w:val="none" w:sz="0" w:space="0" w:color="auto"/>
            <w:right w:val="none" w:sz="0" w:space="0" w:color="auto"/>
          </w:divBdr>
        </w:div>
        <w:div w:id="1415320858">
          <w:marLeft w:val="360"/>
          <w:marRight w:val="0"/>
          <w:marTop w:val="200"/>
          <w:marBottom w:val="0"/>
          <w:divBdr>
            <w:top w:val="none" w:sz="0" w:space="0" w:color="auto"/>
            <w:left w:val="none" w:sz="0" w:space="0" w:color="auto"/>
            <w:bottom w:val="none" w:sz="0" w:space="0" w:color="auto"/>
            <w:right w:val="none" w:sz="0" w:space="0" w:color="auto"/>
          </w:divBdr>
        </w:div>
        <w:div w:id="1442072995">
          <w:marLeft w:val="360"/>
          <w:marRight w:val="0"/>
          <w:marTop w:val="200"/>
          <w:marBottom w:val="0"/>
          <w:divBdr>
            <w:top w:val="none" w:sz="0" w:space="0" w:color="auto"/>
            <w:left w:val="none" w:sz="0" w:space="0" w:color="auto"/>
            <w:bottom w:val="none" w:sz="0" w:space="0" w:color="auto"/>
            <w:right w:val="none" w:sz="0" w:space="0" w:color="auto"/>
          </w:divBdr>
        </w:div>
        <w:div w:id="1974362054">
          <w:marLeft w:val="360"/>
          <w:marRight w:val="0"/>
          <w:marTop w:val="200"/>
          <w:marBottom w:val="0"/>
          <w:divBdr>
            <w:top w:val="none" w:sz="0" w:space="0" w:color="auto"/>
            <w:left w:val="none" w:sz="0" w:space="0" w:color="auto"/>
            <w:bottom w:val="none" w:sz="0" w:space="0" w:color="auto"/>
            <w:right w:val="none" w:sz="0" w:space="0" w:color="auto"/>
          </w:divBdr>
        </w:div>
        <w:div w:id="464932279">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ibc.qualtrics.com/jfe/form/SV_3PNvt0o6Ih51R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s@jibc.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EMD_RM\81000-89999-JIBC-ORCS\81000-JIBC-General\81000-40-TrainingServicesCases\EMCR\Administration\Course%20Templates\EMRG-%23%23%23%23%20Instructor%20Guide.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adaab8-7d3a-4edf-a6ee-cba0ccac62e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601EF518289F489A70781D1D5E214D" ma:contentTypeVersion="14" ma:contentTypeDescription="Create a new document." ma:contentTypeScope="" ma:versionID="3c92f739bd1ebc07c0a43f3c1ab93a4a">
  <xsd:schema xmlns:xsd="http://www.w3.org/2001/XMLSchema" xmlns:xs="http://www.w3.org/2001/XMLSchema" xmlns:p="http://schemas.microsoft.com/office/2006/metadata/properties" xmlns:ns3="e3f3769e-16b7-4eb1-8d4f-9ed9db6325f4" xmlns:ns4="79adaab8-7d3a-4edf-a6ee-cba0ccac62e6" targetNamespace="http://schemas.microsoft.com/office/2006/metadata/properties" ma:root="true" ma:fieldsID="705b9ba90c72e52150a87bef00e0224e" ns3:_="" ns4:_="">
    <xsd:import namespace="e3f3769e-16b7-4eb1-8d4f-9ed9db6325f4"/>
    <xsd:import namespace="79adaab8-7d3a-4edf-a6ee-cba0ccac62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3769e-16b7-4eb1-8d4f-9ed9db6325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daab8-7d3a-4edf-a6ee-cba0ccac6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B5CA1-97D9-4F2A-8CF1-A8072DC86C38}">
  <ds:schemaRefs>
    <ds:schemaRef ds:uri="http://schemas.microsoft.com/office/2006/metadata/properties"/>
    <ds:schemaRef ds:uri="http://schemas.microsoft.com/office/infopath/2007/PartnerControls"/>
    <ds:schemaRef ds:uri="79adaab8-7d3a-4edf-a6ee-cba0ccac62e6"/>
  </ds:schemaRefs>
</ds:datastoreItem>
</file>

<file path=customXml/itemProps2.xml><?xml version="1.0" encoding="utf-8"?>
<ds:datastoreItem xmlns:ds="http://schemas.openxmlformats.org/officeDocument/2006/customXml" ds:itemID="{45751B46-3D82-44B3-A72A-E95C6B8405EB}">
  <ds:schemaRefs>
    <ds:schemaRef ds:uri="http://schemas.openxmlformats.org/officeDocument/2006/bibliography"/>
  </ds:schemaRefs>
</ds:datastoreItem>
</file>

<file path=customXml/itemProps3.xml><?xml version="1.0" encoding="utf-8"?>
<ds:datastoreItem xmlns:ds="http://schemas.openxmlformats.org/officeDocument/2006/customXml" ds:itemID="{F0B4B47B-B813-4926-BA5A-877AF46D3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3769e-16b7-4eb1-8d4f-9ed9db6325f4"/>
    <ds:schemaRef ds:uri="79adaab8-7d3a-4edf-a6ee-cba0ccac6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55C5E0-5974-4E59-A730-C64BB2B35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EMRG-#### Instructor Guide</Template>
  <TotalTime>73</TotalTime>
  <Pages>6</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Weisz, Julie</dc:creator>
  <cp:keywords/>
  <dc:description/>
  <cp:lastModifiedBy>Weisz, Julie</cp:lastModifiedBy>
  <cp:revision>6</cp:revision>
  <cp:lastPrinted>2023-04-19T18:19:00Z</cp:lastPrinted>
  <dcterms:created xsi:type="dcterms:W3CDTF">2024-11-08T19:32:00Z</dcterms:created>
  <dcterms:modified xsi:type="dcterms:W3CDTF">2024-12-04T23:10:00Z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0x0101006D601EF518289F489A70781D1D5E214D</vt:lpwstr>
  </property>
</Properties>
</file>